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FADDF" w14:textId="77777777" w:rsidR="007D5348" w:rsidRPr="007D5348" w:rsidRDefault="007D5348" w:rsidP="007D5348">
      <w:pPr>
        <w:tabs>
          <w:tab w:val="center" w:pos="4680"/>
        </w:tabs>
        <w:sectPr w:rsidR="007D5348" w:rsidRPr="007D5348" w:rsidSect="007D5348">
          <w:headerReference w:type="default" r:id="rId11"/>
          <w:footerReference w:type="even" r:id="rId12"/>
          <w:footerReference w:type="default" r:id="rId13"/>
          <w:headerReference w:type="first" r:id="rId14"/>
          <w:footerReference w:type="first" r:id="rId15"/>
          <w:pgSz w:w="12240" w:h="15840" w:code="1"/>
          <w:pgMar w:top="1440" w:right="1440" w:bottom="1440" w:left="1440" w:header="360" w:footer="720" w:gutter="0"/>
          <w:cols w:space="720"/>
          <w:noEndnote/>
          <w:titlePg/>
          <w:docGrid w:linePitch="299"/>
        </w:sectPr>
      </w:pPr>
    </w:p>
    <w:p w14:paraId="570E13A9" w14:textId="0DD5D499" w:rsidR="00F44318" w:rsidRPr="00B2530E" w:rsidRDefault="00B022D4" w:rsidP="00F44318">
      <w:pPr>
        <w:pStyle w:val="Heading7"/>
        <w:jc w:val="center"/>
        <w:rPr>
          <w:b w:val="0"/>
          <w:bCs/>
          <w:sz w:val="40"/>
          <w:szCs w:val="40"/>
        </w:rPr>
      </w:pPr>
      <w:r w:rsidRPr="00B2530E">
        <w:rPr>
          <w:sz w:val="40"/>
          <w:szCs w:val="40"/>
        </w:rPr>
        <w:t xml:space="preserve">RFP Questions and </w:t>
      </w:r>
      <w:r w:rsidR="007D5348" w:rsidRPr="00B2530E">
        <w:rPr>
          <w:sz w:val="40"/>
          <w:szCs w:val="40"/>
        </w:rPr>
        <w:t>Clarification</w:t>
      </w:r>
      <w:r w:rsidRPr="00B2530E">
        <w:rPr>
          <w:sz w:val="40"/>
          <w:szCs w:val="40"/>
        </w:rPr>
        <w:t xml:space="preserve"> </w:t>
      </w:r>
      <w:r w:rsidR="007D5348" w:rsidRPr="00B2530E">
        <w:rPr>
          <w:sz w:val="40"/>
          <w:szCs w:val="40"/>
        </w:rPr>
        <w:t>Memorandum</w:t>
      </w:r>
    </w:p>
    <w:p w14:paraId="52151774" w14:textId="77777777" w:rsidR="00F44318" w:rsidRPr="00164EEC" w:rsidRDefault="00F44318" w:rsidP="00F44318">
      <w:pPr>
        <w:pBdr>
          <w:bottom w:val="single" w:sz="6" w:space="1" w:color="auto"/>
        </w:pBdr>
        <w:tabs>
          <w:tab w:val="left" w:pos="3936"/>
        </w:tabs>
        <w:jc w:val="center"/>
        <w:rPr>
          <w:b/>
          <w:bCs/>
        </w:rPr>
      </w:pPr>
    </w:p>
    <w:p w14:paraId="0E31ADE9" w14:textId="77777777" w:rsidR="00F44318" w:rsidRPr="002846AC" w:rsidRDefault="00F44318" w:rsidP="00F44318">
      <w:pPr>
        <w:rPr>
          <w:sz w:val="18"/>
          <w:szCs w:val="18"/>
        </w:rPr>
      </w:pPr>
    </w:p>
    <w:tbl>
      <w:tblPr>
        <w:tblStyle w:val="TableGrid"/>
        <w:tblW w:w="935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0"/>
        <w:gridCol w:w="1710"/>
        <w:gridCol w:w="6749"/>
      </w:tblGrid>
      <w:tr w:rsidR="00F44318" w14:paraId="0132248E" w14:textId="77777777" w:rsidTr="00554E99">
        <w:tc>
          <w:tcPr>
            <w:tcW w:w="900" w:type="dxa"/>
          </w:tcPr>
          <w:p w14:paraId="22E98549" w14:textId="77777777" w:rsidR="00F44318" w:rsidRPr="0044072C" w:rsidRDefault="00F44318" w:rsidP="00554E99">
            <w:pPr>
              <w:ind w:left="-111"/>
              <w:rPr>
                <w:b/>
                <w:bCs/>
              </w:rPr>
            </w:pPr>
            <w:r w:rsidRPr="0044072C">
              <w:rPr>
                <w:b/>
                <w:bCs/>
              </w:rPr>
              <w:t>To:</w:t>
            </w:r>
          </w:p>
        </w:tc>
        <w:tc>
          <w:tcPr>
            <w:tcW w:w="8459" w:type="dxa"/>
            <w:gridSpan w:val="2"/>
          </w:tcPr>
          <w:p w14:paraId="73AAF97D" w14:textId="652A42B1" w:rsidR="00F44318" w:rsidRPr="003B7C3E" w:rsidRDefault="00315B0E" w:rsidP="003B7C3E">
            <w:pPr>
              <w:pStyle w:val="MessageHeaderFirst"/>
              <w:tabs>
                <w:tab w:val="clear" w:pos="720"/>
              </w:tabs>
              <w:spacing w:before="0"/>
              <w:ind w:left="-18" w:firstLine="18"/>
              <w:jc w:val="both"/>
              <w:rPr>
                <w:rFonts w:ascii="Arial" w:hAnsi="Arial" w:cs="Arial"/>
                <w:szCs w:val="22"/>
              </w:rPr>
            </w:pPr>
            <w:bookmarkStart w:id="0" w:name="RFPDate"/>
            <w:bookmarkStart w:id="1" w:name="RFPNo"/>
            <w:bookmarkEnd w:id="0"/>
            <w:bookmarkEnd w:id="1"/>
            <w:r w:rsidRPr="00315B0E">
              <w:rPr>
                <w:rFonts w:ascii="Arial" w:hAnsi="Arial" w:cs="Arial"/>
                <w:szCs w:val="22"/>
              </w:rPr>
              <w:t>Vendors Responding to RFP Number 3849 for the Mississippi Department of Information Technology Services (ITS)</w:t>
            </w:r>
          </w:p>
        </w:tc>
      </w:tr>
      <w:tr w:rsidR="00F44318" w14:paraId="49184557" w14:textId="77777777" w:rsidTr="00554E99">
        <w:tc>
          <w:tcPr>
            <w:tcW w:w="900" w:type="dxa"/>
          </w:tcPr>
          <w:p w14:paraId="7BB0FDAD" w14:textId="77777777" w:rsidR="00F44318" w:rsidRPr="0044072C" w:rsidRDefault="00F44318" w:rsidP="00554E99">
            <w:pPr>
              <w:spacing w:before="120"/>
              <w:ind w:left="-111"/>
              <w:rPr>
                <w:b/>
                <w:bCs/>
              </w:rPr>
            </w:pPr>
            <w:r w:rsidRPr="0044072C">
              <w:rPr>
                <w:b/>
                <w:bCs/>
              </w:rPr>
              <w:t>From:</w:t>
            </w:r>
          </w:p>
        </w:tc>
        <w:tc>
          <w:tcPr>
            <w:tcW w:w="8459" w:type="dxa"/>
            <w:gridSpan w:val="2"/>
          </w:tcPr>
          <w:p w14:paraId="5000C87D" w14:textId="77777777" w:rsidR="00F44318" w:rsidRDefault="009B548F" w:rsidP="00554E99">
            <w:pPr>
              <w:spacing w:before="120"/>
            </w:pPr>
            <w:r w:rsidRPr="009B548F">
              <w:t xml:space="preserve">Craig P. Orgeron, </w:t>
            </w:r>
            <w:r w:rsidR="00B6331B">
              <w:t xml:space="preserve">CPM, </w:t>
            </w:r>
            <w:r w:rsidRPr="009B548F">
              <w:t>Ph.D.</w:t>
            </w:r>
          </w:p>
        </w:tc>
      </w:tr>
      <w:tr w:rsidR="00F44318" w14:paraId="137243C1" w14:textId="77777777" w:rsidTr="00554E99">
        <w:tc>
          <w:tcPr>
            <w:tcW w:w="900" w:type="dxa"/>
          </w:tcPr>
          <w:p w14:paraId="432903F4" w14:textId="77777777" w:rsidR="00F44318" w:rsidRPr="0044072C" w:rsidRDefault="00F44318" w:rsidP="00554E99">
            <w:pPr>
              <w:spacing w:before="120"/>
              <w:ind w:left="-111"/>
              <w:rPr>
                <w:b/>
                <w:bCs/>
              </w:rPr>
            </w:pPr>
            <w:r w:rsidRPr="0044072C">
              <w:rPr>
                <w:b/>
                <w:bCs/>
              </w:rPr>
              <w:t>Date</w:t>
            </w:r>
          </w:p>
        </w:tc>
        <w:tc>
          <w:tcPr>
            <w:tcW w:w="8459" w:type="dxa"/>
            <w:gridSpan w:val="2"/>
          </w:tcPr>
          <w:p w14:paraId="17899051" w14:textId="217F8D17" w:rsidR="00F44318" w:rsidRDefault="00C44C2C" w:rsidP="00554E99">
            <w:pPr>
              <w:spacing w:before="120"/>
            </w:pPr>
            <w:sdt>
              <w:sdtPr>
                <w:id w:val="110106040"/>
                <w:placeholder>
                  <w:docPart w:val="4CFE37AABB81442486D10551E4396B4B"/>
                </w:placeholder>
                <w:date w:fullDate="2026-08-07T00:00:00Z">
                  <w:dateFormat w:val="MMMM dd, yyyy"/>
                  <w:lid w:val="en-US"/>
                  <w:storeMappedDataAs w:val="dateTime"/>
                  <w:calendar w:val="gregorian"/>
                </w:date>
              </w:sdtPr>
              <w:sdtEndPr>
                <w:rPr>
                  <w:rFonts w:asciiTheme="minorHAnsi" w:hAnsiTheme="minorHAnsi" w:cstheme="minorHAnsi"/>
                  <w:color w:val="000000" w:themeColor="text1"/>
                </w:rPr>
              </w:sdtEndPr>
              <w:sdtContent>
                <w:r w:rsidR="00B2530E">
                  <w:t xml:space="preserve">August </w:t>
                </w:r>
                <w:r w:rsidR="00F02F72">
                  <w:t>07</w:t>
                </w:r>
                <w:r w:rsidR="00B2530E">
                  <w:t>, 2026</w:t>
                </w:r>
              </w:sdtContent>
            </w:sdt>
          </w:p>
        </w:tc>
      </w:tr>
      <w:tr w:rsidR="00F44318" w14:paraId="3FF6142D" w14:textId="77777777" w:rsidTr="00554E99">
        <w:tc>
          <w:tcPr>
            <w:tcW w:w="900" w:type="dxa"/>
          </w:tcPr>
          <w:p w14:paraId="219DEBCD" w14:textId="77777777" w:rsidR="00F44318" w:rsidRPr="0044072C" w:rsidRDefault="00F44318" w:rsidP="00554E99">
            <w:pPr>
              <w:spacing w:before="120"/>
              <w:ind w:left="-111" w:right="-110"/>
              <w:rPr>
                <w:b/>
                <w:bCs/>
              </w:rPr>
            </w:pPr>
            <w:r w:rsidRPr="0044072C">
              <w:rPr>
                <w:b/>
                <w:bCs/>
              </w:rPr>
              <w:t>Subject:</w:t>
            </w:r>
          </w:p>
        </w:tc>
        <w:tc>
          <w:tcPr>
            <w:tcW w:w="8459" w:type="dxa"/>
            <w:gridSpan w:val="2"/>
          </w:tcPr>
          <w:p w14:paraId="426BE327" w14:textId="4803EC8F" w:rsidR="00F44318" w:rsidRPr="00F44318" w:rsidRDefault="00E75303" w:rsidP="00554E99">
            <w:pPr>
              <w:pStyle w:val="MessageHeader"/>
              <w:tabs>
                <w:tab w:val="clear" w:pos="720"/>
              </w:tabs>
              <w:ind w:left="0" w:firstLine="0"/>
              <w:jc w:val="both"/>
              <w:rPr>
                <w:rFonts w:ascii="Arial" w:hAnsi="Arial" w:cs="Arial"/>
                <w:bCs/>
                <w:spacing w:val="0"/>
                <w:szCs w:val="22"/>
              </w:rPr>
            </w:pPr>
            <w:r w:rsidRPr="002213A9">
              <w:rPr>
                <w:rStyle w:val="MessageHeaderLabel"/>
                <w:rFonts w:ascii="Arial" w:hAnsi="Arial" w:cs="Arial"/>
                <w:b w:val="0"/>
                <w:bCs/>
                <w:spacing w:val="0"/>
                <w:szCs w:val="22"/>
              </w:rPr>
              <w:t>Extension for General RFP Number 3849</w:t>
            </w:r>
          </w:p>
        </w:tc>
      </w:tr>
      <w:tr w:rsidR="00F44318" w14:paraId="35CC8045" w14:textId="77777777" w:rsidTr="00554E99">
        <w:tc>
          <w:tcPr>
            <w:tcW w:w="2610" w:type="dxa"/>
            <w:gridSpan w:val="2"/>
          </w:tcPr>
          <w:p w14:paraId="5E70E759" w14:textId="77777777" w:rsidR="00F44318" w:rsidRPr="0044072C" w:rsidRDefault="00F44318" w:rsidP="00554E99">
            <w:pPr>
              <w:spacing w:before="120"/>
              <w:ind w:left="-111"/>
              <w:rPr>
                <w:b/>
                <w:bCs/>
              </w:rPr>
            </w:pPr>
            <w:r w:rsidRPr="0044072C">
              <w:rPr>
                <w:b/>
                <w:bCs/>
              </w:rPr>
              <w:t>Contact Name:</w:t>
            </w:r>
          </w:p>
        </w:tc>
        <w:tc>
          <w:tcPr>
            <w:tcW w:w="6749" w:type="dxa"/>
          </w:tcPr>
          <w:p w14:paraId="2C683BD7" w14:textId="765706F9" w:rsidR="00F44318" w:rsidRPr="003B7C3E" w:rsidRDefault="00E75303" w:rsidP="003B7C3E">
            <w:pPr>
              <w:spacing w:before="120"/>
            </w:pPr>
            <w:bookmarkStart w:id="2" w:name="RFPUserName"/>
            <w:bookmarkEnd w:id="2"/>
            <w:r>
              <w:t>EPL Team</w:t>
            </w:r>
          </w:p>
        </w:tc>
      </w:tr>
      <w:tr w:rsidR="00F44318" w14:paraId="29AFFE81" w14:textId="77777777" w:rsidTr="00554E99">
        <w:tc>
          <w:tcPr>
            <w:tcW w:w="2610" w:type="dxa"/>
            <w:gridSpan w:val="2"/>
          </w:tcPr>
          <w:p w14:paraId="0161B6C1" w14:textId="77777777" w:rsidR="00F44318" w:rsidRPr="0044072C" w:rsidRDefault="00F44318" w:rsidP="00554E99">
            <w:pPr>
              <w:spacing w:before="120"/>
              <w:ind w:left="-111" w:right="-107"/>
              <w:rPr>
                <w:b/>
                <w:bCs/>
              </w:rPr>
            </w:pPr>
            <w:r w:rsidRPr="0044072C">
              <w:rPr>
                <w:b/>
                <w:bCs/>
              </w:rPr>
              <w:t>Contact Phone Number:</w:t>
            </w:r>
          </w:p>
        </w:tc>
        <w:tc>
          <w:tcPr>
            <w:tcW w:w="6749" w:type="dxa"/>
          </w:tcPr>
          <w:p w14:paraId="1CACBBDE" w14:textId="2E9A5C36" w:rsidR="00F44318" w:rsidRPr="00F44318" w:rsidRDefault="00F44318" w:rsidP="001A4435">
            <w:pPr>
              <w:spacing w:before="120"/>
              <w:rPr>
                <w:b/>
                <w:spacing w:val="-10"/>
              </w:rPr>
            </w:pPr>
            <w:r w:rsidRPr="00F44318">
              <w:rPr>
                <w:rStyle w:val="MessageHeaderLabel"/>
                <w:rFonts w:ascii="Arial" w:hAnsi="Arial" w:cs="Arial"/>
                <w:b w:val="0"/>
              </w:rPr>
              <w:t>601-432-</w:t>
            </w:r>
            <w:bookmarkStart w:id="3" w:name="RFPLast4"/>
            <w:bookmarkEnd w:id="3"/>
            <w:r w:rsidR="00E75303">
              <w:rPr>
                <w:rStyle w:val="MessageHeaderLabel"/>
                <w:rFonts w:ascii="Arial" w:hAnsi="Arial" w:cs="Arial"/>
                <w:b w:val="0"/>
              </w:rPr>
              <w:t>8000</w:t>
            </w:r>
          </w:p>
        </w:tc>
      </w:tr>
      <w:tr w:rsidR="00F44318" w14:paraId="36C7FCBE" w14:textId="77777777" w:rsidTr="00554E99">
        <w:tc>
          <w:tcPr>
            <w:tcW w:w="2610" w:type="dxa"/>
            <w:gridSpan w:val="2"/>
            <w:tcBorders>
              <w:bottom w:val="single" w:sz="4" w:space="0" w:color="auto"/>
            </w:tcBorders>
          </w:tcPr>
          <w:p w14:paraId="5FC36B72" w14:textId="77777777" w:rsidR="00F44318" w:rsidRPr="0044072C" w:rsidRDefault="00F44318" w:rsidP="00554E99">
            <w:pPr>
              <w:spacing w:before="120" w:after="240"/>
              <w:ind w:left="-111" w:right="-107"/>
              <w:rPr>
                <w:b/>
                <w:bCs/>
              </w:rPr>
            </w:pPr>
            <w:r w:rsidRPr="0044072C">
              <w:rPr>
                <w:b/>
                <w:bCs/>
              </w:rPr>
              <w:t>Contact E-mail Address:</w:t>
            </w:r>
          </w:p>
        </w:tc>
        <w:tc>
          <w:tcPr>
            <w:tcW w:w="6749" w:type="dxa"/>
            <w:tcBorders>
              <w:bottom w:val="single" w:sz="4" w:space="0" w:color="auto"/>
            </w:tcBorders>
          </w:tcPr>
          <w:p w14:paraId="66FDEF08" w14:textId="7736C08A" w:rsidR="00F44318" w:rsidRDefault="00E75303" w:rsidP="00554E99">
            <w:pPr>
              <w:spacing w:before="120" w:after="240"/>
            </w:pPr>
            <w:bookmarkStart w:id="4" w:name="RFPEmail"/>
            <w:bookmarkEnd w:id="4"/>
            <w:r>
              <w:rPr>
                <w:rFonts w:asciiTheme="minorHAnsi" w:hAnsiTheme="minorHAnsi" w:cstheme="minorHAnsi"/>
              </w:rPr>
              <w:t>epl.team</w:t>
            </w:r>
            <w:r w:rsidR="00F44318" w:rsidRPr="00013AAC">
              <w:rPr>
                <w:rFonts w:asciiTheme="minorHAnsi" w:hAnsiTheme="minorHAnsi" w:cstheme="minorHAnsi"/>
              </w:rPr>
              <w:t>@its.ms.gov</w:t>
            </w:r>
          </w:p>
        </w:tc>
      </w:tr>
    </w:tbl>
    <w:p w14:paraId="1DFBCF64" w14:textId="77777777" w:rsidR="000509DA" w:rsidRDefault="000509DA" w:rsidP="004C48B6">
      <w:pPr>
        <w:pStyle w:val="Level1"/>
        <w:numPr>
          <w:ilvl w:val="0"/>
          <w:numId w:val="0"/>
        </w:numPr>
        <w:tabs>
          <w:tab w:val="left" w:pos="720"/>
        </w:tabs>
        <w:spacing w:before="0"/>
        <w:jc w:val="both"/>
        <w:rPr>
          <w:b/>
        </w:rPr>
      </w:pPr>
      <w:r>
        <w:rPr>
          <w:b/>
        </w:rPr>
        <w:t>RFP</w:t>
      </w:r>
      <w:r w:rsidRPr="002C3FEA">
        <w:rPr>
          <w:b/>
        </w:rPr>
        <w:t xml:space="preserve"> Number </w:t>
      </w:r>
      <w:r>
        <w:rPr>
          <w:b/>
        </w:rPr>
        <w:t>3849</w:t>
      </w:r>
      <w:r w:rsidRPr="002C3FEA">
        <w:rPr>
          <w:b/>
        </w:rPr>
        <w:t xml:space="preserve"> is hereby amended as follows:</w:t>
      </w:r>
      <w:r w:rsidRPr="00FC5308">
        <w:rPr>
          <w:b/>
        </w:rPr>
        <w:t xml:space="preserve"> </w:t>
      </w:r>
    </w:p>
    <w:p w14:paraId="604FFBE7" w14:textId="77777777" w:rsidR="000509DA" w:rsidRDefault="000509DA" w:rsidP="004C48B6">
      <w:pPr>
        <w:pStyle w:val="Level1"/>
        <w:numPr>
          <w:ilvl w:val="0"/>
          <w:numId w:val="0"/>
        </w:numPr>
        <w:tabs>
          <w:tab w:val="left" w:pos="720"/>
        </w:tabs>
        <w:spacing w:before="0"/>
        <w:jc w:val="both"/>
        <w:rPr>
          <w:b/>
        </w:rPr>
      </w:pPr>
    </w:p>
    <w:p w14:paraId="777FBF2E" w14:textId="77777777" w:rsidR="000509DA" w:rsidRPr="00FC5308" w:rsidRDefault="000509DA" w:rsidP="000509DA">
      <w:pPr>
        <w:pStyle w:val="Level1"/>
        <w:numPr>
          <w:ilvl w:val="0"/>
          <w:numId w:val="15"/>
        </w:numPr>
        <w:tabs>
          <w:tab w:val="left" w:pos="720"/>
        </w:tabs>
        <w:spacing w:before="0"/>
        <w:jc w:val="both"/>
        <w:rPr>
          <w:b/>
        </w:rPr>
      </w:pPr>
      <w:bookmarkStart w:id="5" w:name="Note2"/>
      <w:bookmarkEnd w:id="5"/>
      <w:r>
        <w:rPr>
          <w:b/>
        </w:rPr>
        <w:t>New Expiration Date</w:t>
      </w:r>
    </w:p>
    <w:p w14:paraId="7AD647FC" w14:textId="77777777" w:rsidR="000509DA" w:rsidRPr="007C3006" w:rsidRDefault="000509DA" w:rsidP="000509DA">
      <w:pPr>
        <w:spacing w:before="120"/>
        <w:ind w:left="720"/>
        <w:jc w:val="both"/>
        <w:rPr>
          <w:bCs/>
        </w:rPr>
      </w:pPr>
      <w:r w:rsidRPr="00436F70">
        <w:rPr>
          <w:bCs/>
        </w:rPr>
        <w:t xml:space="preserve">ITS is extending the valid period for the </w:t>
      </w:r>
      <w:proofErr w:type="gramStart"/>
      <w:r w:rsidRPr="00436F70">
        <w:rPr>
          <w:bCs/>
        </w:rPr>
        <w:t>pool</w:t>
      </w:r>
      <w:proofErr w:type="gramEnd"/>
      <w:r w:rsidRPr="00436F70">
        <w:rPr>
          <w:bCs/>
        </w:rPr>
        <w:t xml:space="preserve"> generated from resp</w:t>
      </w:r>
      <w:r w:rsidRPr="001D70B6">
        <w:rPr>
          <w:bCs/>
        </w:rPr>
        <w:t xml:space="preserve">onses to General RFP Number 3849 </w:t>
      </w:r>
      <w:r>
        <w:rPr>
          <w:bCs/>
        </w:rPr>
        <w:t>without setting a fixed end date</w:t>
      </w:r>
      <w:r w:rsidRPr="001D70B6">
        <w:rPr>
          <w:bCs/>
        </w:rPr>
        <w:t>.</w:t>
      </w:r>
      <w:r>
        <w:rPr>
          <w:bCs/>
        </w:rPr>
        <w:t xml:space="preserve"> The pool will remain valid until terminated by ITS with 30 days prior notification provided to all vendors valid at that time.</w:t>
      </w:r>
      <w:r w:rsidRPr="001D70B6">
        <w:rPr>
          <w:bCs/>
        </w:rPr>
        <w:t xml:space="preserve"> All references to the previous expiration of September 30, </w:t>
      </w:r>
      <w:proofErr w:type="gramStart"/>
      <w:r w:rsidRPr="001D70B6">
        <w:rPr>
          <w:bCs/>
        </w:rPr>
        <w:t>202</w:t>
      </w:r>
      <w:r>
        <w:rPr>
          <w:bCs/>
        </w:rPr>
        <w:t>6</w:t>
      </w:r>
      <w:proofErr w:type="gramEnd"/>
      <w:r w:rsidRPr="001D70B6">
        <w:rPr>
          <w:bCs/>
        </w:rPr>
        <w:t xml:space="preserve"> </w:t>
      </w:r>
      <w:r>
        <w:rPr>
          <w:bCs/>
        </w:rPr>
        <w:t>are hereby changed to reflect that the pool no longer has a fixed end date.</w:t>
      </w:r>
    </w:p>
    <w:p w14:paraId="09948D8E" w14:textId="77777777" w:rsidR="000509DA" w:rsidRPr="00FC5308" w:rsidRDefault="000509DA" w:rsidP="004C48B6">
      <w:pPr>
        <w:pStyle w:val="Level1"/>
        <w:numPr>
          <w:ilvl w:val="0"/>
          <w:numId w:val="0"/>
        </w:numPr>
        <w:spacing w:before="0"/>
        <w:ind w:left="360"/>
        <w:jc w:val="both"/>
        <w:rPr>
          <w:b/>
          <w:highlight w:val="yellow"/>
        </w:rPr>
      </w:pPr>
    </w:p>
    <w:p w14:paraId="23072F91" w14:textId="77777777" w:rsidR="000509DA" w:rsidRPr="008B5BBB" w:rsidRDefault="000509DA" w:rsidP="000509DA">
      <w:pPr>
        <w:pStyle w:val="Level1"/>
        <w:numPr>
          <w:ilvl w:val="0"/>
          <w:numId w:val="15"/>
        </w:numPr>
        <w:spacing w:before="0"/>
        <w:jc w:val="both"/>
        <w:rPr>
          <w:b/>
        </w:rPr>
      </w:pPr>
      <w:r>
        <w:rPr>
          <w:b/>
        </w:rPr>
        <w:t>New Final Date to Receive Responses</w:t>
      </w:r>
    </w:p>
    <w:p w14:paraId="65B8A33E" w14:textId="77777777" w:rsidR="000509DA" w:rsidRPr="008B5BBB" w:rsidRDefault="000509DA" w:rsidP="004C48B6">
      <w:pPr>
        <w:pStyle w:val="Level1"/>
        <w:numPr>
          <w:ilvl w:val="0"/>
          <w:numId w:val="0"/>
        </w:numPr>
        <w:spacing w:before="120"/>
        <w:ind w:left="720"/>
        <w:jc w:val="both"/>
        <w:rPr>
          <w:bCs/>
        </w:rPr>
      </w:pPr>
      <w:r w:rsidRPr="00436F70">
        <w:rPr>
          <w:bCs/>
        </w:rPr>
        <w:t xml:space="preserve">ITS is extending the final date to receive new </w:t>
      </w:r>
      <w:r w:rsidRPr="001D70B6">
        <w:rPr>
          <w:bCs/>
        </w:rPr>
        <w:t xml:space="preserve">responses </w:t>
      </w:r>
      <w:r>
        <w:rPr>
          <w:bCs/>
        </w:rPr>
        <w:t>so that it is coterminous with the expiration of pool of vendors</w:t>
      </w:r>
      <w:r w:rsidRPr="001D70B6">
        <w:rPr>
          <w:bCs/>
        </w:rPr>
        <w:t xml:space="preserve">. </w:t>
      </w:r>
      <w:r>
        <w:rPr>
          <w:bCs/>
        </w:rPr>
        <w:t>As there is no longer a fixed end date to the pool (See Item 1 of this memorandum), a</w:t>
      </w:r>
      <w:r w:rsidRPr="001D70B6">
        <w:rPr>
          <w:bCs/>
        </w:rPr>
        <w:t xml:space="preserve">ll references to the previous final date to receive new responses of July 31, </w:t>
      </w:r>
      <w:proofErr w:type="gramStart"/>
      <w:r w:rsidRPr="001D70B6">
        <w:rPr>
          <w:bCs/>
        </w:rPr>
        <w:t>202</w:t>
      </w:r>
      <w:r>
        <w:rPr>
          <w:bCs/>
        </w:rPr>
        <w:t>6</w:t>
      </w:r>
      <w:proofErr w:type="gramEnd"/>
      <w:r w:rsidRPr="001D70B6">
        <w:rPr>
          <w:bCs/>
        </w:rPr>
        <w:t xml:space="preserve"> </w:t>
      </w:r>
      <w:r>
        <w:rPr>
          <w:bCs/>
        </w:rPr>
        <w:t>are hereby changed to reflect that the pool no longer has a fixed end date.</w:t>
      </w:r>
    </w:p>
    <w:p w14:paraId="775B6BFE" w14:textId="77777777" w:rsidR="000509DA" w:rsidRPr="00FC5308" w:rsidRDefault="000509DA" w:rsidP="004C48B6">
      <w:pPr>
        <w:pStyle w:val="Level1"/>
        <w:numPr>
          <w:ilvl w:val="0"/>
          <w:numId w:val="0"/>
        </w:numPr>
        <w:spacing w:before="0"/>
        <w:ind w:left="720"/>
        <w:jc w:val="both"/>
        <w:rPr>
          <w:b/>
          <w:highlight w:val="yellow"/>
        </w:rPr>
      </w:pPr>
    </w:p>
    <w:p w14:paraId="094AF3C0" w14:textId="77777777" w:rsidR="000509DA" w:rsidRDefault="000509DA" w:rsidP="000509DA">
      <w:pPr>
        <w:widowControl/>
        <w:numPr>
          <w:ilvl w:val="0"/>
          <w:numId w:val="15"/>
        </w:numPr>
        <w:autoSpaceDE/>
        <w:autoSpaceDN/>
        <w:adjustRightInd/>
        <w:jc w:val="both"/>
        <w:rPr>
          <w:b/>
          <w:bCs/>
        </w:rPr>
      </w:pPr>
      <w:r>
        <w:rPr>
          <w:b/>
          <w:bCs/>
        </w:rPr>
        <w:t>Section III Vendor Information, Item 4 the included website address is hereby deleted and replaced with the following:</w:t>
      </w:r>
    </w:p>
    <w:p w14:paraId="1B75C5A0" w14:textId="77777777" w:rsidR="000509DA" w:rsidRDefault="000509DA" w:rsidP="000509DA">
      <w:pPr>
        <w:ind w:left="720"/>
        <w:jc w:val="both"/>
        <w:rPr>
          <w:b/>
          <w:bCs/>
        </w:rPr>
      </w:pPr>
    </w:p>
    <w:p w14:paraId="102B396F" w14:textId="77777777" w:rsidR="000509DA" w:rsidRPr="00DF36E6" w:rsidRDefault="000509DA" w:rsidP="000509DA">
      <w:pPr>
        <w:ind w:left="720"/>
        <w:jc w:val="both"/>
        <w:rPr>
          <w:b/>
          <w:bCs/>
        </w:rPr>
      </w:pPr>
      <w:hyperlink r:id="rId16" w:history="1">
        <w:r w:rsidRPr="004A16B7">
          <w:rPr>
            <w:rStyle w:val="Hyperlink"/>
            <w:b/>
            <w:bCs/>
          </w:rPr>
          <w:t>https://www.its.ms.gov/procurement/rfps-and-sole-sources</w:t>
        </w:r>
      </w:hyperlink>
    </w:p>
    <w:p w14:paraId="6547148A" w14:textId="77777777" w:rsidR="000509DA" w:rsidRPr="004A16B7" w:rsidRDefault="000509DA" w:rsidP="000509DA">
      <w:pPr>
        <w:ind w:left="720"/>
        <w:jc w:val="both"/>
        <w:rPr>
          <w:b/>
          <w:bCs/>
        </w:rPr>
      </w:pPr>
    </w:p>
    <w:p w14:paraId="72EBDB54" w14:textId="77777777" w:rsidR="000509DA" w:rsidRDefault="000509DA" w:rsidP="000509DA">
      <w:pPr>
        <w:widowControl/>
        <w:numPr>
          <w:ilvl w:val="0"/>
          <w:numId w:val="15"/>
        </w:numPr>
        <w:autoSpaceDE/>
        <w:autoSpaceDN/>
        <w:adjustRightInd/>
        <w:jc w:val="both"/>
        <w:rPr>
          <w:b/>
          <w:bCs/>
        </w:rPr>
      </w:pPr>
      <w:r>
        <w:rPr>
          <w:b/>
          <w:bCs/>
        </w:rPr>
        <w:t>Section IV Legal and Contractual Information, Item 7.10 is added as follows:</w:t>
      </w:r>
    </w:p>
    <w:p w14:paraId="00B8540B" w14:textId="3B2E4A0F" w:rsidR="000509DA" w:rsidRPr="003E485C" w:rsidRDefault="000509DA" w:rsidP="56F345DA">
      <w:pPr>
        <w:pStyle w:val="pf0"/>
        <w:ind w:left="720"/>
        <w:rPr>
          <w:rStyle w:val="cf01"/>
          <w:rFonts w:ascii="Arial" w:hAnsi="Arial" w:cs="Arial"/>
          <w:sz w:val="22"/>
          <w:szCs w:val="22"/>
        </w:rPr>
      </w:pPr>
      <w:r w:rsidRPr="56F345DA">
        <w:rPr>
          <w:rStyle w:val="cf01"/>
          <w:rFonts w:ascii="Arial" w:hAnsi="Arial" w:cs="Arial"/>
          <w:sz w:val="22"/>
          <w:szCs w:val="22"/>
        </w:rPr>
        <w:t>7.10 The vendor shall not propose any prohibited technology as defined in the law (a) “Prohibited technology” means any information technology deemed to pose an unacceptable risk to the security of the United States and/or the State of Mississippi by Mississippi and/or federal law, regulation, or guidance.</w:t>
      </w:r>
    </w:p>
    <w:p w14:paraId="3A7CD8E7" w14:textId="77777777" w:rsidR="000509DA" w:rsidRDefault="000509DA" w:rsidP="000509DA">
      <w:pPr>
        <w:widowControl/>
        <w:numPr>
          <w:ilvl w:val="0"/>
          <w:numId w:val="15"/>
        </w:numPr>
        <w:autoSpaceDE/>
        <w:autoSpaceDN/>
        <w:adjustRightInd/>
        <w:jc w:val="both"/>
        <w:rPr>
          <w:b/>
          <w:bCs/>
        </w:rPr>
      </w:pPr>
      <w:r>
        <w:rPr>
          <w:b/>
          <w:bCs/>
        </w:rPr>
        <w:t>Section IV Legal and Contractual Information, Item 35 the first paragraph and included website address are hereby deleted and replaced as follows:</w:t>
      </w:r>
    </w:p>
    <w:p w14:paraId="6299E484" w14:textId="77777777" w:rsidR="000509DA" w:rsidRDefault="000509DA" w:rsidP="000509DA">
      <w:pPr>
        <w:ind w:left="720"/>
        <w:jc w:val="both"/>
        <w:rPr>
          <w:b/>
          <w:bCs/>
        </w:rPr>
      </w:pPr>
    </w:p>
    <w:p w14:paraId="44E09603" w14:textId="77777777" w:rsidR="000509DA" w:rsidRPr="003E485C" w:rsidRDefault="000509DA" w:rsidP="000509DA">
      <w:pPr>
        <w:ind w:left="720"/>
        <w:jc w:val="both"/>
      </w:pPr>
      <w:r w:rsidRPr="003E485C">
        <w:lastRenderedPageBreak/>
        <w:t>Vendors should be aware that any information in a proposal may be subject to disclosure or reproduction under the Mississippi Public Records Act of 1983, defined in Section 25-61-1 et seq. of the Mississippi Code Annotated.  All disclosures of proposal information will be made in compliance with the ITS Public Records Procedures established in accordance with the Mississippi Public Records Act.  The ITS Public Records Procedures are available in the ITS Procurement Handbook</w:t>
      </w:r>
      <w:r>
        <w:t>, published on the ITS website.</w:t>
      </w:r>
    </w:p>
    <w:p w14:paraId="76E7C6CE" w14:textId="77777777" w:rsidR="000509DA" w:rsidRPr="0035007E" w:rsidRDefault="000509DA" w:rsidP="000509DA">
      <w:pPr>
        <w:ind w:left="720"/>
        <w:jc w:val="both"/>
        <w:rPr>
          <w:b/>
          <w:bCs/>
        </w:rPr>
      </w:pPr>
    </w:p>
    <w:p w14:paraId="34C2C53F" w14:textId="77777777" w:rsidR="000509DA" w:rsidRDefault="000509DA" w:rsidP="000509DA">
      <w:pPr>
        <w:widowControl/>
        <w:numPr>
          <w:ilvl w:val="0"/>
          <w:numId w:val="15"/>
        </w:numPr>
        <w:autoSpaceDE/>
        <w:autoSpaceDN/>
        <w:adjustRightInd/>
        <w:jc w:val="both"/>
        <w:rPr>
          <w:b/>
          <w:bCs/>
        </w:rPr>
      </w:pPr>
      <w:r>
        <w:rPr>
          <w:b/>
          <w:bCs/>
        </w:rPr>
        <w:t>Section IV Legal and Contractual Information, Item 40 is hereby deleted and replaced as follows:</w:t>
      </w:r>
    </w:p>
    <w:p w14:paraId="2F15D7D5" w14:textId="77777777" w:rsidR="000509DA" w:rsidRDefault="000509DA" w:rsidP="000509DA">
      <w:pPr>
        <w:ind w:left="720"/>
        <w:jc w:val="both"/>
        <w:rPr>
          <w:b/>
          <w:bCs/>
        </w:rPr>
      </w:pPr>
    </w:p>
    <w:p w14:paraId="7405C6F7" w14:textId="77777777" w:rsidR="000509DA" w:rsidRDefault="000509DA" w:rsidP="000509DA">
      <w:pPr>
        <w:ind w:left="720"/>
        <w:jc w:val="both"/>
      </w:pPr>
      <w:r w:rsidRPr="003E485C">
        <w:t xml:space="preserve">The Executive Director of ITS and/or the Board Members of ITS or their designees shall have the authority to resolve Vendor protests in connection with the selection for award of a contract. </w:t>
      </w:r>
      <w:r>
        <w:t xml:space="preserve">The </w:t>
      </w:r>
      <w:r w:rsidRPr="003E485C">
        <w:t xml:space="preserve">protest procedures </w:t>
      </w:r>
      <w:r w:rsidRPr="00F809CB">
        <w:t>are available in the ITS Procurement Handbook</w:t>
      </w:r>
      <w:r>
        <w:t>, published on the ITS website.</w:t>
      </w:r>
    </w:p>
    <w:p w14:paraId="1CAEE19A" w14:textId="77777777" w:rsidR="000509DA" w:rsidRPr="00B23119" w:rsidRDefault="000509DA" w:rsidP="000509DA">
      <w:pPr>
        <w:jc w:val="both"/>
        <w:rPr>
          <w:b/>
          <w:bCs/>
        </w:rPr>
      </w:pPr>
    </w:p>
    <w:p w14:paraId="7C118BC3" w14:textId="77777777" w:rsidR="000509DA" w:rsidRDefault="000509DA" w:rsidP="000509DA">
      <w:pPr>
        <w:widowControl/>
        <w:numPr>
          <w:ilvl w:val="0"/>
          <w:numId w:val="15"/>
        </w:numPr>
        <w:autoSpaceDE/>
        <w:autoSpaceDN/>
        <w:adjustRightInd/>
        <w:jc w:val="both"/>
        <w:rPr>
          <w:b/>
          <w:bCs/>
        </w:rPr>
      </w:pPr>
      <w:r>
        <w:rPr>
          <w:b/>
          <w:bCs/>
        </w:rPr>
        <w:t>Section VI RFP Questionnaire, Item 1.1 is hereby deleted and replaced as follows:</w:t>
      </w:r>
    </w:p>
    <w:p w14:paraId="482BA83B" w14:textId="77777777" w:rsidR="000509DA" w:rsidRDefault="000509DA" w:rsidP="000509DA">
      <w:pPr>
        <w:ind w:left="720"/>
        <w:jc w:val="both"/>
        <w:rPr>
          <w:b/>
          <w:bCs/>
        </w:rPr>
      </w:pPr>
    </w:p>
    <w:p w14:paraId="4DE1CAF5" w14:textId="77777777" w:rsidR="000509DA" w:rsidRDefault="000509DA" w:rsidP="000509DA">
      <w:pPr>
        <w:ind w:left="720"/>
        <w:jc w:val="both"/>
      </w:pPr>
      <w:r w:rsidRPr="00B23119">
        <w:rPr>
          <w:b/>
          <w:bCs/>
        </w:rPr>
        <w:t>1.</w:t>
      </w:r>
      <w:r>
        <w:rPr>
          <w:b/>
          <w:bCs/>
        </w:rPr>
        <w:t>1</w:t>
      </w:r>
      <w:r w:rsidRPr="00B23119">
        <w:rPr>
          <w:b/>
          <w:bCs/>
        </w:rPr>
        <w:tab/>
        <w:t xml:space="preserve">MAGIC Vendor Code: </w:t>
      </w:r>
      <w:r w:rsidRPr="003E485C">
        <w:t xml:space="preserve">Any Vendor who has not previously done business with the State and has not been assigned a MAGIC Vendor code should visit the following link to register: </w:t>
      </w:r>
    </w:p>
    <w:p w14:paraId="6A33E594" w14:textId="77777777" w:rsidR="000509DA" w:rsidRDefault="000509DA" w:rsidP="000509DA">
      <w:pPr>
        <w:ind w:left="720"/>
        <w:jc w:val="both"/>
      </w:pPr>
    </w:p>
    <w:p w14:paraId="63FB5108" w14:textId="77777777" w:rsidR="000509DA" w:rsidRDefault="000509DA" w:rsidP="000509DA">
      <w:pPr>
        <w:ind w:left="720"/>
        <w:jc w:val="both"/>
      </w:pPr>
      <w:hyperlink r:id="rId17" w:history="1">
        <w:r w:rsidRPr="003E485C">
          <w:rPr>
            <w:rStyle w:val="Hyperlink"/>
          </w:rPr>
          <w:t>https://www.dfa.ms.gov/vendors</w:t>
        </w:r>
      </w:hyperlink>
    </w:p>
    <w:p w14:paraId="3B6079D2" w14:textId="77777777" w:rsidR="000509DA" w:rsidRPr="003E485C" w:rsidRDefault="000509DA" w:rsidP="000509DA">
      <w:pPr>
        <w:ind w:left="720"/>
        <w:jc w:val="both"/>
      </w:pPr>
    </w:p>
    <w:p w14:paraId="7F2E45ED" w14:textId="77777777" w:rsidR="000509DA" w:rsidRDefault="000509DA" w:rsidP="000509DA">
      <w:pPr>
        <w:ind w:left="720"/>
        <w:jc w:val="both"/>
      </w:pPr>
      <w:r w:rsidRPr="003E485C">
        <w:t>Vendors who have previously done business with the State may obtain their MAGIC Vendor code and all Vendors may access additional Vendor information at the link above.</w:t>
      </w:r>
    </w:p>
    <w:p w14:paraId="2D3D90BB" w14:textId="77777777" w:rsidR="000509DA" w:rsidRPr="003E485C" w:rsidRDefault="000509DA" w:rsidP="000509DA">
      <w:pPr>
        <w:ind w:left="720"/>
        <w:jc w:val="both"/>
      </w:pPr>
    </w:p>
    <w:p w14:paraId="2DE624AF" w14:textId="77777777" w:rsidR="000509DA" w:rsidRPr="003E485C" w:rsidRDefault="000509DA" w:rsidP="000509DA">
      <w:pPr>
        <w:ind w:left="720"/>
        <w:jc w:val="both"/>
      </w:pPr>
      <w:r w:rsidRPr="003E485C">
        <w:t>All Vendors must furnish ITS with their 10-digit MAGIC Vendor code (begins with the number 3 not “VND”).</w:t>
      </w:r>
    </w:p>
    <w:p w14:paraId="711A23BD" w14:textId="77777777" w:rsidR="000509DA" w:rsidRPr="00B23119" w:rsidRDefault="000509DA" w:rsidP="000509DA">
      <w:pPr>
        <w:ind w:left="720"/>
        <w:jc w:val="both"/>
        <w:rPr>
          <w:b/>
          <w:bCs/>
        </w:rPr>
      </w:pPr>
    </w:p>
    <w:p w14:paraId="12DA0585" w14:textId="77777777" w:rsidR="000509DA" w:rsidRDefault="000509DA" w:rsidP="000509DA">
      <w:pPr>
        <w:widowControl/>
        <w:numPr>
          <w:ilvl w:val="0"/>
          <w:numId w:val="15"/>
        </w:numPr>
        <w:autoSpaceDE/>
        <w:autoSpaceDN/>
        <w:adjustRightInd/>
        <w:jc w:val="both"/>
        <w:rPr>
          <w:b/>
          <w:bCs/>
        </w:rPr>
      </w:pPr>
      <w:r w:rsidRPr="0039034E">
        <w:rPr>
          <w:b/>
          <w:bCs/>
        </w:rPr>
        <w:t>Section VI RFP Questionnaire, Item 1.2 i</w:t>
      </w:r>
      <w:r>
        <w:rPr>
          <w:b/>
          <w:bCs/>
        </w:rPr>
        <w:t>s hereby deleted and replaced as follows:</w:t>
      </w:r>
    </w:p>
    <w:p w14:paraId="51127C88" w14:textId="77777777" w:rsidR="000509DA" w:rsidRDefault="000509DA" w:rsidP="000509DA">
      <w:pPr>
        <w:ind w:left="720"/>
        <w:jc w:val="both"/>
        <w:rPr>
          <w:b/>
          <w:bCs/>
        </w:rPr>
      </w:pPr>
    </w:p>
    <w:p w14:paraId="4D40569B" w14:textId="77777777" w:rsidR="000509DA" w:rsidRPr="003E485C" w:rsidRDefault="000509DA" w:rsidP="000509DA">
      <w:pPr>
        <w:ind w:left="720"/>
        <w:jc w:val="both"/>
      </w:pPr>
      <w:r w:rsidRPr="0039034E">
        <w:rPr>
          <w:b/>
          <w:bCs/>
        </w:rPr>
        <w:t>1.</w:t>
      </w:r>
      <w:r>
        <w:rPr>
          <w:b/>
          <w:bCs/>
        </w:rPr>
        <w:t>2</w:t>
      </w:r>
      <w:r w:rsidRPr="0039034E">
        <w:rPr>
          <w:b/>
          <w:bCs/>
        </w:rPr>
        <w:tab/>
        <w:t xml:space="preserve">Vendor Self-Certification Form: </w:t>
      </w:r>
      <w:r w:rsidRPr="003E485C">
        <w:t xml:space="preserve">The State of Mississippi, </w:t>
      </w:r>
      <w:proofErr w:type="gramStart"/>
      <w:r w:rsidRPr="003E485C">
        <w:t>in an effort to</w:t>
      </w:r>
      <w:proofErr w:type="gramEnd"/>
      <w:r w:rsidRPr="003E485C">
        <w:t xml:space="preserve"> capture participation by minority Vendors, asks that any Vendor who can claim status as a Minority Business Enterprise or a Woman Business Enterprise submit substantiating documentation with their proposal.</w:t>
      </w:r>
    </w:p>
    <w:p w14:paraId="3847530C" w14:textId="77777777" w:rsidR="000509DA" w:rsidRPr="003E485C" w:rsidRDefault="000509DA" w:rsidP="000509DA">
      <w:pPr>
        <w:ind w:left="720"/>
        <w:jc w:val="both"/>
      </w:pPr>
    </w:p>
    <w:p w14:paraId="2349CBED" w14:textId="77777777" w:rsidR="000509DA" w:rsidRDefault="000509DA" w:rsidP="000509DA">
      <w:pPr>
        <w:ind w:left="720"/>
        <w:jc w:val="both"/>
      </w:pPr>
      <w:r w:rsidRPr="003E485C">
        <w:t>This information is for tracking/reporting purposes only and will not be used in determining which Vendor will be chosen for the project.</w:t>
      </w:r>
    </w:p>
    <w:p w14:paraId="61211165" w14:textId="77777777" w:rsidR="000509DA" w:rsidRPr="003E485C" w:rsidRDefault="000509DA" w:rsidP="000509DA">
      <w:pPr>
        <w:ind w:left="720"/>
        <w:jc w:val="both"/>
      </w:pPr>
    </w:p>
    <w:p w14:paraId="4CA548C6" w14:textId="77777777" w:rsidR="000509DA" w:rsidRDefault="000509DA" w:rsidP="000509DA">
      <w:pPr>
        <w:ind w:left="720"/>
        <w:jc w:val="both"/>
      </w:pPr>
      <w:r w:rsidRPr="003E485C">
        <w:t>For Mississippi Vendors, please direct any questions about minority certification in Mississippi to the Minority Business Enterprise Division of the Mississippi Development Authority by telephone at (601) 359-3448 or via e-mail at minority@mississippi.org.  For information on the Mississippi Minority Business Registry, please follow the link below:</w:t>
      </w:r>
    </w:p>
    <w:p w14:paraId="7BE5C225" w14:textId="77777777" w:rsidR="000509DA" w:rsidRPr="003E485C" w:rsidRDefault="000509DA" w:rsidP="000509DA">
      <w:pPr>
        <w:ind w:left="720"/>
        <w:jc w:val="both"/>
      </w:pPr>
    </w:p>
    <w:p w14:paraId="38560D10" w14:textId="77777777" w:rsidR="000509DA" w:rsidRDefault="000509DA" w:rsidP="000509DA">
      <w:pPr>
        <w:ind w:left="720"/>
        <w:jc w:val="both"/>
      </w:pPr>
      <w:hyperlink r:id="rId18" w:history="1">
        <w:r w:rsidRPr="003E485C">
          <w:rPr>
            <w:rStyle w:val="Hyperlink"/>
          </w:rPr>
          <w:t>https://mississippi.org/services/minority/</w:t>
        </w:r>
      </w:hyperlink>
    </w:p>
    <w:p w14:paraId="583FEFF5" w14:textId="77777777" w:rsidR="000509DA" w:rsidRDefault="000509DA" w:rsidP="000509DA">
      <w:pPr>
        <w:jc w:val="both"/>
        <w:rPr>
          <w:b/>
          <w:bCs/>
        </w:rPr>
      </w:pPr>
    </w:p>
    <w:p w14:paraId="6B28657F" w14:textId="77777777" w:rsidR="000509DA" w:rsidRPr="00FA1F8C" w:rsidRDefault="000509DA" w:rsidP="000509DA">
      <w:pPr>
        <w:jc w:val="both"/>
        <w:rPr>
          <w:b/>
          <w:bCs/>
        </w:rPr>
      </w:pPr>
    </w:p>
    <w:p w14:paraId="07CA9D52" w14:textId="77777777" w:rsidR="000509DA" w:rsidRDefault="000509DA" w:rsidP="000509DA">
      <w:pPr>
        <w:widowControl/>
        <w:numPr>
          <w:ilvl w:val="0"/>
          <w:numId w:val="15"/>
        </w:numPr>
        <w:autoSpaceDE/>
        <w:autoSpaceDN/>
        <w:adjustRightInd/>
        <w:jc w:val="both"/>
        <w:rPr>
          <w:b/>
          <w:bCs/>
        </w:rPr>
      </w:pPr>
      <w:r>
        <w:rPr>
          <w:b/>
          <w:bCs/>
        </w:rPr>
        <w:t>Section VI RFP Questionnaire, a new Item 10 is added as follows:</w:t>
      </w:r>
    </w:p>
    <w:p w14:paraId="030200B9" w14:textId="77777777" w:rsidR="000509DA" w:rsidRDefault="000509DA" w:rsidP="000509DA">
      <w:pPr>
        <w:ind w:left="720"/>
        <w:jc w:val="both"/>
        <w:rPr>
          <w:b/>
          <w:bCs/>
        </w:rPr>
      </w:pPr>
    </w:p>
    <w:p w14:paraId="7EE279F1" w14:textId="77777777" w:rsidR="000509DA" w:rsidRPr="00791463" w:rsidRDefault="000509DA" w:rsidP="000509DA">
      <w:pPr>
        <w:ind w:left="720"/>
        <w:jc w:val="both"/>
        <w:rPr>
          <w:b/>
          <w:bCs/>
        </w:rPr>
      </w:pPr>
      <w:r w:rsidRPr="00791463">
        <w:rPr>
          <w:b/>
          <w:bCs/>
        </w:rPr>
        <w:t>1</w:t>
      </w:r>
      <w:r>
        <w:rPr>
          <w:b/>
          <w:bCs/>
        </w:rPr>
        <w:t>0</w:t>
      </w:r>
      <w:r w:rsidRPr="00791463">
        <w:rPr>
          <w:b/>
          <w:bCs/>
        </w:rPr>
        <w:tab/>
        <w:t>Compliance with National Security on State Devices and Networks Act</w:t>
      </w:r>
    </w:p>
    <w:p w14:paraId="516D105B" w14:textId="77777777" w:rsidR="000509DA" w:rsidRPr="003E485C" w:rsidRDefault="000509DA" w:rsidP="000509DA">
      <w:pPr>
        <w:ind w:left="720"/>
        <w:jc w:val="both"/>
      </w:pPr>
      <w:r>
        <w:t>T</w:t>
      </w:r>
      <w:r w:rsidRPr="003E485C">
        <w:t xml:space="preserve">he Vendor shall not provide or propose to provide any prohibited technology as defined </w:t>
      </w:r>
      <w:r w:rsidRPr="003E485C">
        <w:lastRenderedPageBreak/>
        <w:t>under the National Security on State Devices and Networks Act, Mississippi Code Ann. Section 25-53-193. A list of excluded companies is maintained on the Security area of the ITS website:</w:t>
      </w:r>
    </w:p>
    <w:p w14:paraId="601962ED" w14:textId="77777777" w:rsidR="000509DA" w:rsidRPr="003E485C" w:rsidRDefault="000509DA" w:rsidP="000509DA">
      <w:pPr>
        <w:ind w:left="720"/>
        <w:jc w:val="both"/>
      </w:pPr>
    </w:p>
    <w:p w14:paraId="48F4FF34" w14:textId="77777777" w:rsidR="000509DA" w:rsidRDefault="000509DA" w:rsidP="000509DA">
      <w:pPr>
        <w:ind w:left="720"/>
        <w:jc w:val="both"/>
      </w:pPr>
      <w:hyperlink r:id="rId19" w:history="1">
        <w:r w:rsidRPr="003E485C">
          <w:rPr>
            <w:rStyle w:val="Hyperlink"/>
          </w:rPr>
          <w:t>https://www.its.ms.gov/services/security/prohibited-technology</w:t>
        </w:r>
      </w:hyperlink>
    </w:p>
    <w:p w14:paraId="79EF5750" w14:textId="77777777" w:rsidR="000509DA" w:rsidRPr="003E485C" w:rsidRDefault="000509DA" w:rsidP="000509DA">
      <w:pPr>
        <w:ind w:left="720"/>
        <w:jc w:val="both"/>
      </w:pPr>
    </w:p>
    <w:p w14:paraId="3F6FF493" w14:textId="5D94D8B8" w:rsidR="00F75B3A" w:rsidRDefault="000509DA" w:rsidP="000509DA">
      <w:pPr>
        <w:ind w:left="720"/>
        <w:jc w:val="both"/>
      </w:pPr>
      <w:r w:rsidRPr="003E485C">
        <w:t xml:space="preserve">Failure to meet this requirement may disqualify </w:t>
      </w:r>
      <w:proofErr w:type="gramStart"/>
      <w:r w:rsidRPr="003E485C">
        <w:t>vendor</w:t>
      </w:r>
      <w:proofErr w:type="gramEnd"/>
      <w:r w:rsidRPr="003E485C">
        <w:t xml:space="preserve"> from consideration.</w:t>
      </w:r>
      <w:r w:rsidR="00C66803">
        <w:t xml:space="preserve"> </w:t>
      </w:r>
      <w:r w:rsidR="00F75B3A" w:rsidRPr="00F75B3A">
        <w:t>Does Vendor agree to meet this requirement?</w:t>
      </w:r>
      <w:r w:rsidR="00C66803">
        <w:t xml:space="preserve"> ____________</w:t>
      </w:r>
      <w:r w:rsidR="00F75B3A" w:rsidRPr="00F75B3A">
        <w:t xml:space="preserve"> (A yes or no answer is required.)</w:t>
      </w:r>
    </w:p>
    <w:p w14:paraId="7F63F71A" w14:textId="77777777" w:rsidR="000509DA" w:rsidRPr="003E485C" w:rsidRDefault="000509DA" w:rsidP="000509DA">
      <w:pPr>
        <w:ind w:left="720"/>
        <w:jc w:val="both"/>
      </w:pPr>
    </w:p>
    <w:p w14:paraId="390BA43F" w14:textId="77777777" w:rsidR="000509DA" w:rsidRPr="007B66A2" w:rsidRDefault="000509DA" w:rsidP="000509DA">
      <w:pPr>
        <w:widowControl/>
        <w:numPr>
          <w:ilvl w:val="0"/>
          <w:numId w:val="15"/>
        </w:numPr>
        <w:autoSpaceDE/>
        <w:autoSpaceDN/>
        <w:adjustRightInd/>
        <w:jc w:val="both"/>
        <w:rPr>
          <w:b/>
          <w:bCs/>
        </w:rPr>
      </w:pPr>
      <w:r w:rsidRPr="008B5BBB">
        <w:rPr>
          <w:b/>
        </w:rPr>
        <w:t xml:space="preserve">Section VII Technical Specifications, Item </w:t>
      </w:r>
      <w:r>
        <w:rPr>
          <w:b/>
        </w:rPr>
        <w:t>2</w:t>
      </w:r>
      <w:r w:rsidRPr="008B5BBB">
        <w:rPr>
          <w:b/>
        </w:rPr>
        <w:t xml:space="preserve"> Project Schedule is </w:t>
      </w:r>
      <w:r>
        <w:rPr>
          <w:b/>
        </w:rPr>
        <w:t>deleted and replaced with the following:</w:t>
      </w:r>
    </w:p>
    <w:p w14:paraId="0EA8CBD9" w14:textId="77777777" w:rsidR="000509DA" w:rsidRDefault="000509DA" w:rsidP="000509DA">
      <w:pPr>
        <w:jc w:val="both"/>
        <w:rPr>
          <w:b/>
          <w:bCs/>
        </w:rPr>
      </w:pPr>
    </w:p>
    <w:tbl>
      <w:tblPr>
        <w:tblpPr w:leftFromText="180" w:rightFromText="180" w:vertAnchor="text" w:horzAnchor="margin" w:tblpXSpec="center" w:tblpY="6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51"/>
        <w:gridCol w:w="2723"/>
      </w:tblGrid>
      <w:tr w:rsidR="000509DA" w:rsidRPr="003A4277" w14:paraId="19A9F237" w14:textId="77777777" w:rsidTr="1246C57F">
        <w:tc>
          <w:tcPr>
            <w:tcW w:w="5051" w:type="dxa"/>
          </w:tcPr>
          <w:p w14:paraId="7CA0F7D4" w14:textId="77777777" w:rsidR="000509DA" w:rsidRPr="003A4277" w:rsidRDefault="000509DA" w:rsidP="00632FE5">
            <w:pPr>
              <w:jc w:val="both"/>
              <w:rPr>
                <w:b/>
              </w:rPr>
            </w:pPr>
            <w:r w:rsidRPr="003A4277">
              <w:rPr>
                <w:b/>
              </w:rPr>
              <w:t>Task</w:t>
            </w:r>
          </w:p>
        </w:tc>
        <w:tc>
          <w:tcPr>
            <w:tcW w:w="2723" w:type="dxa"/>
          </w:tcPr>
          <w:p w14:paraId="46508277" w14:textId="77777777" w:rsidR="000509DA" w:rsidRPr="003A4277" w:rsidRDefault="000509DA" w:rsidP="00632FE5">
            <w:pPr>
              <w:jc w:val="both"/>
              <w:rPr>
                <w:b/>
              </w:rPr>
            </w:pPr>
            <w:r w:rsidRPr="003A4277">
              <w:rPr>
                <w:b/>
              </w:rPr>
              <w:t>Date</w:t>
            </w:r>
          </w:p>
        </w:tc>
      </w:tr>
      <w:tr w:rsidR="000509DA" w:rsidRPr="003A4277" w14:paraId="18C911B1" w14:textId="77777777" w:rsidTr="1246C57F">
        <w:tc>
          <w:tcPr>
            <w:tcW w:w="5051" w:type="dxa"/>
          </w:tcPr>
          <w:p w14:paraId="27BDD96F" w14:textId="77777777" w:rsidR="000509DA" w:rsidRPr="003A4277" w:rsidRDefault="000509DA" w:rsidP="00632FE5">
            <w:pPr>
              <w:rPr>
                <w:bCs/>
              </w:rPr>
            </w:pPr>
            <w:r w:rsidRPr="003A4277">
              <w:rPr>
                <w:bCs/>
              </w:rPr>
              <w:t>First Advertisement Date for RFP</w:t>
            </w:r>
          </w:p>
        </w:tc>
        <w:tc>
          <w:tcPr>
            <w:tcW w:w="2723" w:type="dxa"/>
          </w:tcPr>
          <w:p w14:paraId="394B4CAB" w14:textId="77777777" w:rsidR="000509DA" w:rsidRPr="003A4277" w:rsidRDefault="000509DA" w:rsidP="00632FE5">
            <w:pPr>
              <w:jc w:val="both"/>
              <w:rPr>
                <w:bCs/>
              </w:rPr>
            </w:pPr>
            <w:r w:rsidRPr="003A4277">
              <w:rPr>
                <w:bCs/>
              </w:rPr>
              <w:t>11/17/2015</w:t>
            </w:r>
          </w:p>
        </w:tc>
      </w:tr>
      <w:tr w:rsidR="000509DA" w:rsidRPr="003A4277" w14:paraId="5106FDD9" w14:textId="77777777" w:rsidTr="1246C57F">
        <w:tc>
          <w:tcPr>
            <w:tcW w:w="5051" w:type="dxa"/>
          </w:tcPr>
          <w:p w14:paraId="74B87768" w14:textId="77777777" w:rsidR="000509DA" w:rsidRPr="003A4277" w:rsidRDefault="000509DA" w:rsidP="00632FE5">
            <w:pPr>
              <w:rPr>
                <w:bCs/>
              </w:rPr>
            </w:pPr>
            <w:r w:rsidRPr="003A4277">
              <w:rPr>
                <w:bCs/>
              </w:rPr>
              <w:t>Second Advertisement Date for RFP</w:t>
            </w:r>
          </w:p>
        </w:tc>
        <w:tc>
          <w:tcPr>
            <w:tcW w:w="2723" w:type="dxa"/>
          </w:tcPr>
          <w:p w14:paraId="63C9D541" w14:textId="77777777" w:rsidR="000509DA" w:rsidRPr="003A4277" w:rsidRDefault="000509DA" w:rsidP="00632FE5">
            <w:pPr>
              <w:jc w:val="both"/>
              <w:rPr>
                <w:bCs/>
              </w:rPr>
            </w:pPr>
            <w:r w:rsidRPr="003A4277">
              <w:rPr>
                <w:bCs/>
              </w:rPr>
              <w:t>11/24/2015</w:t>
            </w:r>
          </w:p>
        </w:tc>
      </w:tr>
      <w:tr w:rsidR="000509DA" w:rsidRPr="003A4277" w14:paraId="027D4478" w14:textId="77777777" w:rsidTr="1246C57F">
        <w:tc>
          <w:tcPr>
            <w:tcW w:w="5051" w:type="dxa"/>
          </w:tcPr>
          <w:p w14:paraId="14454281" w14:textId="42F8F3B2" w:rsidR="000509DA" w:rsidRPr="00CC6E50" w:rsidRDefault="000509DA" w:rsidP="00632FE5">
            <w:r>
              <w:t xml:space="preserve">The original proposal </w:t>
            </w:r>
            <w:proofErr w:type="gramStart"/>
            <w:r>
              <w:t>opening occurred</w:t>
            </w:r>
            <w:proofErr w:type="gramEnd"/>
            <w:r>
              <w:t xml:space="preserve"> on 12/23/2015.  ITS will continue to accept new proposals until the </w:t>
            </w:r>
            <w:proofErr w:type="gramStart"/>
            <w:r>
              <w:t>pool</w:t>
            </w:r>
            <w:proofErr w:type="gramEnd"/>
            <w:r>
              <w:t xml:space="preserve"> is terminated by ITS.</w:t>
            </w:r>
          </w:p>
        </w:tc>
        <w:tc>
          <w:tcPr>
            <w:tcW w:w="2723" w:type="dxa"/>
            <w:vAlign w:val="center"/>
          </w:tcPr>
          <w:p w14:paraId="40150C14" w14:textId="77777777" w:rsidR="000509DA" w:rsidRPr="00503876" w:rsidRDefault="000509DA" w:rsidP="00632FE5">
            <w:pPr>
              <w:rPr>
                <w:bCs/>
              </w:rPr>
            </w:pPr>
            <w:r>
              <w:rPr>
                <w:bCs/>
              </w:rPr>
              <w:t>Beginning 12/23/2015 and continuing until terminated by ITS</w:t>
            </w:r>
          </w:p>
        </w:tc>
      </w:tr>
      <w:tr w:rsidR="000509DA" w:rsidRPr="003A4277" w14:paraId="6179ADB2" w14:textId="77777777" w:rsidTr="1246C57F">
        <w:tc>
          <w:tcPr>
            <w:tcW w:w="5051" w:type="dxa"/>
          </w:tcPr>
          <w:p w14:paraId="1AB863F9" w14:textId="77777777" w:rsidR="000509DA" w:rsidRPr="00CC6E50" w:rsidRDefault="000509DA" w:rsidP="00632FE5">
            <w:pPr>
              <w:rPr>
                <w:bCs/>
              </w:rPr>
            </w:pPr>
            <w:r w:rsidRPr="00CC6E50">
              <w:rPr>
                <w:bCs/>
              </w:rPr>
              <w:t>Valid Proposals Added to General RFP Database</w:t>
            </w:r>
          </w:p>
        </w:tc>
        <w:tc>
          <w:tcPr>
            <w:tcW w:w="2723" w:type="dxa"/>
          </w:tcPr>
          <w:p w14:paraId="2EDFF9AA" w14:textId="77777777" w:rsidR="000509DA" w:rsidRPr="00503876" w:rsidRDefault="000509DA" w:rsidP="00632FE5">
            <w:pPr>
              <w:jc w:val="both"/>
              <w:rPr>
                <w:bCs/>
              </w:rPr>
            </w:pPr>
            <w:r>
              <w:rPr>
                <w:bCs/>
              </w:rPr>
              <w:t>A</w:t>
            </w:r>
            <w:r w:rsidRPr="00503876">
              <w:rPr>
                <w:bCs/>
              </w:rPr>
              <w:t>s approved</w:t>
            </w:r>
          </w:p>
        </w:tc>
      </w:tr>
      <w:tr w:rsidR="000509DA" w:rsidRPr="00FC5308" w14:paraId="445C35CC" w14:textId="77777777" w:rsidTr="1246C57F">
        <w:tc>
          <w:tcPr>
            <w:tcW w:w="5051" w:type="dxa"/>
            <w:vAlign w:val="center"/>
          </w:tcPr>
          <w:p w14:paraId="140975AF" w14:textId="77777777" w:rsidR="000509DA" w:rsidRPr="00CC6E50" w:rsidRDefault="000509DA" w:rsidP="00632FE5">
            <w:pPr>
              <w:rPr>
                <w:bCs/>
              </w:rPr>
            </w:pPr>
            <w:r w:rsidRPr="00CC6E50">
              <w:rPr>
                <w:bCs/>
              </w:rPr>
              <w:t>General RFP Proposals Valid Dates</w:t>
            </w:r>
          </w:p>
        </w:tc>
        <w:tc>
          <w:tcPr>
            <w:tcW w:w="2723" w:type="dxa"/>
          </w:tcPr>
          <w:p w14:paraId="49F48341" w14:textId="77777777" w:rsidR="000509DA" w:rsidRPr="00503876" w:rsidRDefault="000509DA" w:rsidP="00632FE5">
            <w:r w:rsidRPr="53B8F1AF">
              <w:t>Beginning 02/01/2016 and continuing until terminated by ITS</w:t>
            </w:r>
          </w:p>
        </w:tc>
      </w:tr>
    </w:tbl>
    <w:p w14:paraId="4F5538A2" w14:textId="18301DB8" w:rsidR="004C48B6" w:rsidRDefault="004C48B6" w:rsidP="56F345DA">
      <w:pPr>
        <w:widowControl/>
        <w:autoSpaceDE/>
        <w:autoSpaceDN/>
        <w:adjustRightInd/>
        <w:jc w:val="both"/>
        <w:rPr>
          <w:b/>
          <w:bCs/>
        </w:rPr>
      </w:pPr>
    </w:p>
    <w:p w14:paraId="77F540D7" w14:textId="77777777" w:rsidR="004C48B6" w:rsidRDefault="004C48B6" w:rsidP="004C48B6">
      <w:pPr>
        <w:pStyle w:val="ListParagraph"/>
        <w:widowControl/>
        <w:autoSpaceDE/>
        <w:autoSpaceDN/>
        <w:adjustRightInd/>
        <w:jc w:val="both"/>
        <w:rPr>
          <w:b/>
          <w:bCs/>
        </w:rPr>
      </w:pPr>
    </w:p>
    <w:p w14:paraId="3919D3B7" w14:textId="136A8176" w:rsidR="000509DA" w:rsidRPr="003E485C" w:rsidRDefault="000509DA" w:rsidP="000509DA">
      <w:pPr>
        <w:pStyle w:val="ListParagraph"/>
        <w:widowControl/>
        <w:numPr>
          <w:ilvl w:val="0"/>
          <w:numId w:val="15"/>
        </w:numPr>
        <w:autoSpaceDE/>
        <w:autoSpaceDN/>
        <w:adjustRightInd/>
        <w:jc w:val="both"/>
        <w:rPr>
          <w:b/>
          <w:bCs/>
        </w:rPr>
      </w:pPr>
      <w:r w:rsidRPr="003E485C">
        <w:rPr>
          <w:b/>
          <w:bCs/>
        </w:rPr>
        <w:t>Section VII Technical Specifications, Item 11.1 is hereby deleted and replaced with the following:</w:t>
      </w:r>
    </w:p>
    <w:p w14:paraId="2EDBE9B9" w14:textId="77777777" w:rsidR="000509DA" w:rsidRDefault="000509DA" w:rsidP="000509DA">
      <w:pPr>
        <w:ind w:left="720"/>
        <w:jc w:val="both"/>
        <w:rPr>
          <w:b/>
          <w:bCs/>
        </w:rPr>
      </w:pPr>
    </w:p>
    <w:p w14:paraId="45A23AAB" w14:textId="77777777" w:rsidR="000509DA" w:rsidRDefault="000509DA" w:rsidP="000509DA">
      <w:pPr>
        <w:ind w:left="720"/>
        <w:jc w:val="both"/>
      </w:pPr>
      <w:r w:rsidRPr="003E485C">
        <w:t>11.1</w:t>
      </w:r>
      <w:r w:rsidRPr="003E485C">
        <w:tab/>
        <w:t>ITS will publish a Valid Vendor Report that will contain the valid Vendors for General RFP No. 3849. The report will be posted on ITS Website.</w:t>
      </w:r>
    </w:p>
    <w:p w14:paraId="7BB19180" w14:textId="77777777" w:rsidR="000509DA" w:rsidRPr="003E485C" w:rsidRDefault="000509DA" w:rsidP="000509DA">
      <w:pPr>
        <w:ind w:left="720"/>
        <w:jc w:val="both"/>
      </w:pPr>
    </w:p>
    <w:p w14:paraId="6627E478" w14:textId="77777777" w:rsidR="000509DA" w:rsidRDefault="000509DA" w:rsidP="000509DA">
      <w:pPr>
        <w:ind w:left="720"/>
        <w:jc w:val="both"/>
      </w:pPr>
      <w:hyperlink r:id="rId20" w:history="1">
        <w:r w:rsidRPr="008926D8">
          <w:rPr>
            <w:rStyle w:val="Hyperlink"/>
          </w:rPr>
          <w:t>https://www.its.ms.gov/procurement/rfps-and-sole-sources</w:t>
        </w:r>
      </w:hyperlink>
    </w:p>
    <w:p w14:paraId="2374AAEF" w14:textId="77777777" w:rsidR="000509DA" w:rsidRDefault="000509DA" w:rsidP="000509DA">
      <w:pPr>
        <w:rPr>
          <w:b/>
        </w:rPr>
      </w:pPr>
    </w:p>
    <w:p w14:paraId="4DCE5669" w14:textId="77777777" w:rsidR="000509DA" w:rsidRDefault="000509DA" w:rsidP="000509DA">
      <w:pPr>
        <w:tabs>
          <w:tab w:val="left" w:pos="-106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380"/>
        </w:tabs>
        <w:jc w:val="both"/>
      </w:pPr>
    </w:p>
    <w:p w14:paraId="7FD5CDD6" w14:textId="77777777" w:rsidR="000509DA" w:rsidRPr="002C3FEA" w:rsidRDefault="000509DA" w:rsidP="000509DA">
      <w:pPr>
        <w:tabs>
          <w:tab w:val="left" w:pos="-106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380"/>
        </w:tabs>
        <w:jc w:val="both"/>
        <w:rPr>
          <w:b/>
          <w:bCs/>
        </w:rPr>
      </w:pPr>
      <w:r w:rsidRPr="002C3FEA">
        <w:t xml:space="preserve">If you have any questions concerning the information above or if we can be of further assistance, please contact </w:t>
      </w:r>
      <w:r>
        <w:t>the EPL Team</w:t>
      </w:r>
      <w:r w:rsidRPr="002C3FEA">
        <w:t xml:space="preserve"> at </w:t>
      </w:r>
      <w:r>
        <w:t>601-432-8000</w:t>
      </w:r>
      <w:r w:rsidRPr="002C3FEA">
        <w:t xml:space="preserve"> or via email at </w:t>
      </w:r>
      <w:r>
        <w:t>epl.team@its.ms.gov</w:t>
      </w:r>
      <w:r w:rsidRPr="002C3FEA">
        <w:t>.</w:t>
      </w:r>
    </w:p>
    <w:p w14:paraId="484686D3" w14:textId="4B7970F6" w:rsidR="000509DA" w:rsidRPr="002C3FEA" w:rsidRDefault="000509DA" w:rsidP="000509DA">
      <w:pPr>
        <w:spacing w:before="360"/>
      </w:pPr>
      <w:r w:rsidRPr="002C3FEA">
        <w:t>cc</w:t>
      </w:r>
      <w:r w:rsidR="00ED68C9" w:rsidRPr="002C3FEA">
        <w:t>: ITS</w:t>
      </w:r>
      <w:r w:rsidRPr="002C3FEA">
        <w:t xml:space="preserve"> Project File Number</w:t>
      </w:r>
      <w:r>
        <w:t xml:space="preserve"> 49658</w:t>
      </w:r>
      <w:r w:rsidRPr="002C3FEA">
        <w:t xml:space="preserve"> </w:t>
      </w:r>
    </w:p>
    <w:sectPr w:rsidR="000509DA" w:rsidRPr="002C3FEA" w:rsidSect="003B7C3E">
      <w:headerReference w:type="default" r:id="rId21"/>
      <w:type w:val="continuous"/>
      <w:pgSz w:w="12240" w:h="15840" w:code="1"/>
      <w:pgMar w:top="1440" w:right="1440" w:bottom="1440" w:left="1440" w:header="720" w:footer="576"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18E41" w14:textId="77777777" w:rsidR="00C44C2C" w:rsidRDefault="00C44C2C">
      <w:r>
        <w:separator/>
      </w:r>
    </w:p>
  </w:endnote>
  <w:endnote w:type="continuationSeparator" w:id="0">
    <w:p w14:paraId="31A571CD" w14:textId="77777777" w:rsidR="00C44C2C" w:rsidRDefault="00C44C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F6136" w14:textId="77777777" w:rsidR="001A4435" w:rsidRDefault="001A4435" w:rsidP="00BF6B0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7213308" w14:textId="77777777" w:rsidR="001A4435" w:rsidRDefault="001A4435" w:rsidP="00BF6B0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7100304"/>
      <w:docPartObj>
        <w:docPartGallery w:val="Page Numbers (Bottom of Page)"/>
        <w:docPartUnique/>
      </w:docPartObj>
    </w:sdtPr>
    <w:sdtEndPr>
      <w:rPr>
        <w:i/>
        <w:iCs/>
        <w:sz w:val="20"/>
        <w:szCs w:val="20"/>
      </w:rPr>
    </w:sdtEndPr>
    <w:sdtContent>
      <w:sdt>
        <w:sdtPr>
          <w:rPr>
            <w:i/>
            <w:iCs/>
            <w:sz w:val="20"/>
            <w:szCs w:val="20"/>
          </w:rPr>
          <w:id w:val="-1705238520"/>
          <w:docPartObj>
            <w:docPartGallery w:val="Page Numbers (Top of Page)"/>
            <w:docPartUnique/>
          </w:docPartObj>
        </w:sdtPr>
        <w:sdtEndPr/>
        <w:sdtContent>
          <w:p w14:paraId="38F86F48" w14:textId="7CCB6B2E" w:rsidR="001A4435" w:rsidRPr="000158C5" w:rsidRDefault="56F345DA" w:rsidP="56F345DA">
            <w:pPr>
              <w:pStyle w:val="Footer"/>
              <w:rPr>
                <w:i/>
                <w:iCs/>
                <w:sz w:val="20"/>
                <w:szCs w:val="20"/>
              </w:rPr>
            </w:pPr>
            <w:r w:rsidRPr="56F345DA">
              <w:rPr>
                <w:i/>
                <w:iCs/>
                <w:sz w:val="20"/>
                <w:szCs w:val="20"/>
              </w:rPr>
              <w:t xml:space="preserve">Page </w:t>
            </w:r>
            <w:r w:rsidR="001A4435" w:rsidRPr="56F345DA">
              <w:rPr>
                <w:i/>
                <w:iCs/>
                <w:noProof/>
                <w:sz w:val="20"/>
                <w:szCs w:val="20"/>
              </w:rPr>
              <w:fldChar w:fldCharType="begin"/>
            </w:r>
            <w:r w:rsidR="001A4435" w:rsidRPr="56F345DA">
              <w:rPr>
                <w:i/>
                <w:iCs/>
                <w:sz w:val="20"/>
                <w:szCs w:val="20"/>
              </w:rPr>
              <w:instrText xml:space="preserve"> PAGE </w:instrText>
            </w:r>
            <w:r w:rsidR="001A4435" w:rsidRPr="56F345DA">
              <w:rPr>
                <w:i/>
                <w:iCs/>
                <w:sz w:val="20"/>
                <w:szCs w:val="20"/>
              </w:rPr>
              <w:fldChar w:fldCharType="separate"/>
            </w:r>
            <w:r w:rsidRPr="56F345DA">
              <w:rPr>
                <w:i/>
                <w:iCs/>
                <w:noProof/>
                <w:sz w:val="20"/>
                <w:szCs w:val="20"/>
              </w:rPr>
              <w:t>2</w:t>
            </w:r>
            <w:r w:rsidR="001A4435" w:rsidRPr="56F345DA">
              <w:rPr>
                <w:i/>
                <w:iCs/>
                <w:noProof/>
                <w:sz w:val="20"/>
                <w:szCs w:val="20"/>
              </w:rPr>
              <w:fldChar w:fldCharType="end"/>
            </w:r>
            <w:r w:rsidRPr="56F345DA">
              <w:rPr>
                <w:i/>
                <w:iCs/>
                <w:sz w:val="20"/>
                <w:szCs w:val="20"/>
              </w:rPr>
              <w:t xml:space="preserve"> of </w:t>
            </w:r>
            <w:r w:rsidR="001A4435" w:rsidRPr="56F345DA">
              <w:rPr>
                <w:i/>
                <w:iCs/>
                <w:noProof/>
                <w:sz w:val="20"/>
                <w:szCs w:val="20"/>
              </w:rPr>
              <w:fldChar w:fldCharType="begin"/>
            </w:r>
            <w:r w:rsidR="001A4435" w:rsidRPr="56F345DA">
              <w:rPr>
                <w:i/>
                <w:iCs/>
                <w:sz w:val="20"/>
                <w:szCs w:val="20"/>
              </w:rPr>
              <w:instrText xml:space="preserve"> NUMPAGES  </w:instrText>
            </w:r>
            <w:r w:rsidR="001A4435" w:rsidRPr="56F345DA">
              <w:rPr>
                <w:i/>
                <w:iCs/>
                <w:sz w:val="20"/>
                <w:szCs w:val="20"/>
              </w:rPr>
              <w:fldChar w:fldCharType="separate"/>
            </w:r>
            <w:r w:rsidRPr="56F345DA">
              <w:rPr>
                <w:i/>
                <w:iCs/>
                <w:noProof/>
                <w:sz w:val="20"/>
                <w:szCs w:val="20"/>
              </w:rPr>
              <w:t>2</w:t>
            </w:r>
            <w:r w:rsidR="001A4435" w:rsidRPr="56F345DA">
              <w:rPr>
                <w:i/>
                <w:iCs/>
                <w:noProof/>
                <w:sz w:val="20"/>
                <w:szCs w:val="20"/>
              </w:rPr>
              <w:fldChar w:fldCharType="end"/>
            </w:r>
            <w:r w:rsidRPr="56F345DA">
              <w:rPr>
                <w:i/>
                <w:iCs/>
                <w:sz w:val="20"/>
                <w:szCs w:val="20"/>
              </w:rPr>
              <w:t xml:space="preserve">                                        </w:t>
            </w:r>
          </w:p>
        </w:sdtContent>
      </w:sdt>
    </w:sdtContent>
  </w:sdt>
  <w:p w14:paraId="2DD1F19A" w14:textId="77777777" w:rsidR="001A4435" w:rsidRPr="005E220A" w:rsidRDefault="001A4435" w:rsidP="005E220A">
    <w:pPr>
      <w:pStyle w:val="Foo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2FB50" w14:textId="77777777" w:rsidR="001A4435" w:rsidRDefault="009968F2" w:rsidP="0009798A">
    <w:pPr>
      <w:pStyle w:val="Footer"/>
      <w:spacing w:before="0"/>
      <w:ind w:right="360"/>
    </w:pPr>
    <w:r w:rsidRPr="009968F2">
      <w:rPr>
        <w:noProof/>
      </w:rPr>
      <w:t xml:space="preserve"> </w:t>
    </w:r>
    <w:r w:rsidRPr="009968F2">
      <w:rPr>
        <w:noProof/>
      </w:rPr>
      <w:drawing>
        <wp:inline distT="0" distB="0" distL="0" distR="0" wp14:anchorId="7497DEE3" wp14:editId="371A1CBF">
          <wp:extent cx="5943600" cy="574040"/>
          <wp:effectExtent l="0" t="0" r="0" b="0"/>
          <wp:docPr id="207124182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241824" name="Picture 1">
                    <a:extLst>
                      <a:ext uri="{C183D7F6-B498-43B3-948B-1728B52AA6E4}">
                        <adec:decorative xmlns:adec="http://schemas.microsoft.com/office/drawing/2017/decorative" val="1"/>
                      </a:ext>
                    </a:extLst>
                  </pic:cNvPr>
                  <pic:cNvPicPr/>
                </pic:nvPicPr>
                <pic:blipFill>
                  <a:blip r:embed="rId1"/>
                  <a:stretch>
                    <a:fillRect/>
                  </a:stretch>
                </pic:blipFill>
                <pic:spPr>
                  <a:xfrm>
                    <a:off x="0" y="0"/>
                    <a:ext cx="5943600" cy="57404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86333" w14:textId="77777777" w:rsidR="00C44C2C" w:rsidRDefault="00C44C2C">
      <w:r>
        <w:separator/>
      </w:r>
    </w:p>
  </w:footnote>
  <w:footnote w:type="continuationSeparator" w:id="0">
    <w:p w14:paraId="2E83AF58" w14:textId="77777777" w:rsidR="00C44C2C" w:rsidRDefault="00C44C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235ED" w14:textId="77777777" w:rsidR="001A4435" w:rsidRPr="0010578E" w:rsidRDefault="001A4435" w:rsidP="00BF6B07">
    <w:pPr>
      <w:pStyle w:val="Header"/>
      <w:rPr>
        <w:i/>
        <w:iCs/>
        <w:sz w:val="18"/>
        <w:szCs w:val="18"/>
      </w:rPr>
    </w:pPr>
    <w:r w:rsidRPr="0010578E">
      <w:rPr>
        <w:i/>
        <w:iCs/>
        <w:sz w:val="18"/>
        <w:szCs w:val="18"/>
      </w:rPr>
      <w:t xml:space="preserve">RFP No.: </w:t>
    </w:r>
    <w:r w:rsidRPr="0010578E">
      <w:rPr>
        <w:i/>
        <w:iCs/>
        <w:sz w:val="18"/>
        <w:szCs w:val="18"/>
      </w:rPr>
      <w:fldChar w:fldCharType="begin"/>
    </w:r>
    <w:r w:rsidRPr="0010578E">
      <w:rPr>
        <w:i/>
        <w:iCs/>
        <w:sz w:val="18"/>
        <w:szCs w:val="18"/>
      </w:rPr>
      <w:instrText xml:space="preserve"> REF RFP \* CHARFORMAT </w:instrText>
    </w:r>
    <w:r>
      <w:rPr>
        <w:i/>
        <w:iCs/>
        <w:sz w:val="18"/>
        <w:szCs w:val="18"/>
      </w:rPr>
      <w:instrText xml:space="preserve"> \* MERGEFORMAT </w:instrText>
    </w:r>
    <w:r w:rsidRPr="0010578E">
      <w:rPr>
        <w:i/>
        <w:iCs/>
        <w:sz w:val="18"/>
        <w:szCs w:val="18"/>
      </w:rPr>
      <w:fldChar w:fldCharType="separate"/>
    </w:r>
    <w:r w:rsidR="007C1AF5">
      <w:rPr>
        <w:b/>
        <w:bCs/>
        <w:i/>
        <w:iCs/>
        <w:sz w:val="18"/>
        <w:szCs w:val="18"/>
      </w:rPr>
      <w:t>Error! Reference source not found.</w:t>
    </w:r>
    <w:r w:rsidRPr="0010578E">
      <w:rPr>
        <w:i/>
        <w:iCs/>
        <w:sz w:val="18"/>
        <w:szCs w:val="18"/>
      </w:rPr>
      <w:fldChar w:fldCharType="end"/>
    </w:r>
  </w:p>
  <w:p w14:paraId="6FABB437" w14:textId="77777777" w:rsidR="001A4435" w:rsidRPr="0010578E" w:rsidRDefault="001A4435" w:rsidP="00BF6B07">
    <w:pPr>
      <w:pStyle w:val="Header2"/>
      <w:rPr>
        <w:sz w:val="18"/>
        <w:szCs w:val="18"/>
      </w:rPr>
    </w:pPr>
    <w:r w:rsidRPr="0010578E">
      <w:rPr>
        <w:sz w:val="18"/>
        <w:szCs w:val="18"/>
      </w:rPr>
      <w:t xml:space="preserve">RFP Checklist </w:t>
    </w:r>
  </w:p>
  <w:p w14:paraId="292D8A22" w14:textId="77777777" w:rsidR="001A4435" w:rsidRPr="0010578E" w:rsidRDefault="001A4435" w:rsidP="00BF6B07">
    <w:pPr>
      <w:pStyle w:val="Header2"/>
      <w:rPr>
        <w:sz w:val="18"/>
        <w:szCs w:val="18"/>
      </w:rPr>
    </w:pPr>
    <w:r w:rsidRPr="0010578E">
      <w:rPr>
        <w:iCs/>
        <w:sz w:val="18"/>
        <w:szCs w:val="18"/>
      </w:rPr>
      <w:t xml:space="preserve">Project No.: </w:t>
    </w:r>
    <w:r w:rsidRPr="0010578E">
      <w:rPr>
        <w:b/>
        <w:bCs/>
        <w:sz w:val="18"/>
        <w:szCs w:val="18"/>
      </w:rPr>
      <w:fldChar w:fldCharType="begin"/>
    </w:r>
    <w:r w:rsidRPr="0010578E">
      <w:rPr>
        <w:b/>
        <w:bCs/>
        <w:sz w:val="18"/>
        <w:szCs w:val="18"/>
      </w:rPr>
      <w:instrText xml:space="preserve"> </w:instrText>
    </w:r>
    <w:r w:rsidRPr="0010578E">
      <w:rPr>
        <w:sz w:val="18"/>
        <w:szCs w:val="18"/>
      </w:rPr>
      <w:instrText>REF</w:instrText>
    </w:r>
    <w:r w:rsidRPr="0010578E">
      <w:rPr>
        <w:b/>
        <w:bCs/>
        <w:sz w:val="18"/>
        <w:szCs w:val="18"/>
      </w:rPr>
      <w:instrText xml:space="preserve"> </w:instrText>
    </w:r>
    <w:r w:rsidRPr="0010578E">
      <w:rPr>
        <w:sz w:val="18"/>
        <w:szCs w:val="18"/>
      </w:rPr>
      <w:instrText>ProjNum</w:instrText>
    </w:r>
    <w:r w:rsidRPr="0010578E">
      <w:rPr>
        <w:b/>
        <w:bCs/>
        <w:sz w:val="18"/>
        <w:szCs w:val="18"/>
      </w:rPr>
      <w:instrText xml:space="preserve">  \* </w:instrText>
    </w:r>
    <w:r w:rsidRPr="0010578E">
      <w:rPr>
        <w:sz w:val="18"/>
        <w:szCs w:val="18"/>
      </w:rPr>
      <w:instrText>CHARFORMAT</w:instrText>
    </w:r>
    <w:r w:rsidRPr="0010578E">
      <w:rPr>
        <w:b/>
        <w:bCs/>
        <w:sz w:val="18"/>
        <w:szCs w:val="18"/>
      </w:rPr>
      <w:instrText xml:space="preserve"> </w:instrText>
    </w:r>
    <w:r>
      <w:rPr>
        <w:b/>
        <w:bCs/>
        <w:sz w:val="18"/>
        <w:szCs w:val="18"/>
      </w:rPr>
      <w:instrText xml:space="preserve"> </w:instrText>
    </w:r>
    <w:r w:rsidRPr="0010578E">
      <w:rPr>
        <w:b/>
        <w:bCs/>
        <w:sz w:val="18"/>
        <w:szCs w:val="18"/>
      </w:rPr>
      <w:fldChar w:fldCharType="separate"/>
    </w:r>
    <w:r w:rsidR="007C1AF5">
      <w:rPr>
        <w:sz w:val="18"/>
        <w:szCs w:val="18"/>
      </w:rPr>
      <w:t>Error! Reference source not found.</w:t>
    </w:r>
    <w:r w:rsidRPr="0010578E">
      <w:rPr>
        <w:b/>
        <w:bCs/>
        <w:sz w:val="18"/>
        <w:szCs w:val="18"/>
      </w:rPr>
      <w:fldChar w:fldCharType="end"/>
    </w:r>
  </w:p>
  <w:p w14:paraId="53190069" w14:textId="77777777" w:rsidR="001A4435" w:rsidRDefault="001A4435" w:rsidP="00BF6B07">
    <w:pPr>
      <w:pStyle w:val="Header"/>
    </w:pPr>
    <w:r w:rsidRPr="0010578E">
      <w:rPr>
        <w:i/>
        <w:iCs/>
        <w:sz w:val="18"/>
        <w:szCs w:val="18"/>
      </w:rPr>
      <w:t xml:space="preserve">Revised:  </w:t>
    </w:r>
    <w:r>
      <w:rPr>
        <w:i/>
        <w:iCs/>
        <w:sz w:val="18"/>
        <w:szCs w:val="18"/>
      </w:rPr>
      <w:t>07/25/2008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CF5F7" w14:textId="77777777" w:rsidR="001A4435" w:rsidRPr="007D5348" w:rsidRDefault="00B6331B" w:rsidP="007D5348">
    <w:pPr>
      <w:pStyle w:val="Header"/>
      <w:jc w:val="left"/>
    </w:pPr>
    <w:r>
      <w:rPr>
        <w:noProof/>
      </w:rPr>
      <w:drawing>
        <wp:inline distT="0" distB="0" distL="0" distR="0" wp14:anchorId="538ED5D2" wp14:editId="177B47F7">
          <wp:extent cx="5924550" cy="895350"/>
          <wp:effectExtent l="0" t="0" r="0" b="0"/>
          <wp:docPr id="84732822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328221" name="Picture 1">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24550" cy="89535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84C2E" w14:textId="77777777" w:rsidR="001A4435" w:rsidRPr="000733E9" w:rsidRDefault="001A4435" w:rsidP="000733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75403"/>
    <w:multiLevelType w:val="hybridMultilevel"/>
    <w:tmpl w:val="6144F7DA"/>
    <w:lvl w:ilvl="0" w:tplc="F4C0EBD4">
      <w:start w:val="1"/>
      <w:numFmt w:val="decimal"/>
      <w:lvlText w:val="%1)"/>
      <w:lvlJc w:val="left"/>
      <w:pPr>
        <w:tabs>
          <w:tab w:val="num" w:pos="720"/>
        </w:tabs>
        <w:ind w:left="720" w:hanging="360"/>
      </w:pPr>
      <w:rPr>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9EE2CF3"/>
    <w:multiLevelType w:val="hybridMultilevel"/>
    <w:tmpl w:val="5A8E562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582782"/>
    <w:multiLevelType w:val="multilevel"/>
    <w:tmpl w:val="110447D6"/>
    <w:lvl w:ilvl="0">
      <w:start w:val="1"/>
      <w:numFmt w:val="decimal"/>
      <w:pStyle w:val="Level1"/>
      <w:lvlText w:val="%1."/>
      <w:lvlJc w:val="left"/>
      <w:pPr>
        <w:tabs>
          <w:tab w:val="num" w:pos="720"/>
        </w:tabs>
        <w:ind w:left="720" w:hanging="720"/>
      </w:pPr>
      <w:rPr>
        <w:rFonts w:hint="default"/>
        <w:b w:val="0"/>
      </w:rPr>
    </w:lvl>
    <w:lvl w:ilvl="1">
      <w:start w:val="1"/>
      <w:numFmt w:val="decimal"/>
      <w:pStyle w:val="Level2"/>
      <w:lvlText w:val="%1.%2"/>
      <w:lvlJc w:val="left"/>
      <w:pPr>
        <w:tabs>
          <w:tab w:val="num" w:pos="1440"/>
        </w:tabs>
        <w:ind w:left="144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RFPLevel3"/>
      <w:lvlText w:val="%1.%2.%3"/>
      <w:lvlJc w:val="left"/>
      <w:pPr>
        <w:tabs>
          <w:tab w:val="num" w:pos="2520"/>
        </w:tabs>
        <w:ind w:left="252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RFPLevel4"/>
      <w:lvlText w:val="%1.%2.%3.%4"/>
      <w:lvlJc w:val="left"/>
      <w:pPr>
        <w:tabs>
          <w:tab w:val="num" w:pos="3600"/>
        </w:tabs>
        <w:ind w:left="3600" w:hanging="1080"/>
      </w:pPr>
      <w:rPr>
        <w:rFonts w:hint="default"/>
        <w:sz w:val="22"/>
        <w:szCs w:val="22"/>
      </w:rPr>
    </w:lvl>
    <w:lvl w:ilvl="4">
      <w:start w:val="1"/>
      <w:numFmt w:val="decimal"/>
      <w:pStyle w:val="RFPLevel5"/>
      <w:lvlText w:val="%1.%2.%3.%4.%5"/>
      <w:lvlJc w:val="left"/>
      <w:pPr>
        <w:tabs>
          <w:tab w:val="num" w:pos="4896"/>
        </w:tabs>
        <w:ind w:left="4860" w:hanging="12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RFPLevel6"/>
      <w:lvlText w:val="%1.%2.%3.%4.%5.%6"/>
      <w:lvlJc w:val="left"/>
      <w:pPr>
        <w:tabs>
          <w:tab w:val="num" w:pos="6120"/>
        </w:tabs>
        <w:ind w:left="6120" w:hanging="108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104"/>
        </w:tabs>
        <w:ind w:left="4104" w:hanging="1224"/>
      </w:pPr>
      <w:rPr>
        <w:rFonts w:hint="default"/>
      </w:rPr>
    </w:lvl>
    <w:lvl w:ilvl="8">
      <w:start w:val="1"/>
      <w:numFmt w:val="decimal"/>
      <w:lvlText w:val="%1.%2.%3.%4.%5.%6.%7.%8.%9."/>
      <w:lvlJc w:val="left"/>
      <w:pPr>
        <w:tabs>
          <w:tab w:val="num" w:pos="4680"/>
        </w:tabs>
        <w:ind w:left="4680" w:hanging="1440"/>
      </w:pPr>
      <w:rPr>
        <w:rFonts w:hint="default"/>
      </w:rPr>
    </w:lvl>
  </w:abstractNum>
  <w:abstractNum w:abstractNumId="3" w15:restartNumberingAfterBreak="0">
    <w:nsid w:val="30FF69F7"/>
    <w:multiLevelType w:val="multilevel"/>
    <w:tmpl w:val="7632FE34"/>
    <w:lvl w:ilvl="0">
      <w:start w:val="1"/>
      <w:numFmt w:val="decimal"/>
      <w:lvlText w:val="%1."/>
      <w:lvlJc w:val="left"/>
      <w:pPr>
        <w:tabs>
          <w:tab w:val="num" w:pos="720"/>
        </w:tabs>
        <w:ind w:left="72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4" w15:restartNumberingAfterBreak="0">
    <w:nsid w:val="5A2472E3"/>
    <w:multiLevelType w:val="hybridMultilevel"/>
    <w:tmpl w:val="908828FC"/>
    <w:lvl w:ilvl="0" w:tplc="EDB26816">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5DC93E77"/>
    <w:multiLevelType w:val="hybridMultilevel"/>
    <w:tmpl w:val="531A92E4"/>
    <w:lvl w:ilvl="0" w:tplc="04090011">
      <w:start w:val="1"/>
      <w:numFmt w:val="decimal"/>
      <w:lvlText w:val="%1)"/>
      <w:lvlJc w:val="left"/>
      <w:pPr>
        <w:ind w:left="701" w:hanging="360"/>
      </w:pPr>
    </w:lvl>
    <w:lvl w:ilvl="1" w:tplc="04090019" w:tentative="1">
      <w:start w:val="1"/>
      <w:numFmt w:val="lowerLetter"/>
      <w:lvlText w:val="%2."/>
      <w:lvlJc w:val="left"/>
      <w:pPr>
        <w:ind w:left="1421" w:hanging="360"/>
      </w:pPr>
    </w:lvl>
    <w:lvl w:ilvl="2" w:tplc="0409001B" w:tentative="1">
      <w:start w:val="1"/>
      <w:numFmt w:val="lowerRoman"/>
      <w:lvlText w:val="%3."/>
      <w:lvlJc w:val="right"/>
      <w:pPr>
        <w:ind w:left="2141" w:hanging="180"/>
      </w:pPr>
    </w:lvl>
    <w:lvl w:ilvl="3" w:tplc="0409000F" w:tentative="1">
      <w:start w:val="1"/>
      <w:numFmt w:val="decimal"/>
      <w:lvlText w:val="%4."/>
      <w:lvlJc w:val="left"/>
      <w:pPr>
        <w:ind w:left="2861" w:hanging="360"/>
      </w:pPr>
    </w:lvl>
    <w:lvl w:ilvl="4" w:tplc="04090019" w:tentative="1">
      <w:start w:val="1"/>
      <w:numFmt w:val="lowerLetter"/>
      <w:lvlText w:val="%5."/>
      <w:lvlJc w:val="left"/>
      <w:pPr>
        <w:ind w:left="3581" w:hanging="360"/>
      </w:pPr>
    </w:lvl>
    <w:lvl w:ilvl="5" w:tplc="0409001B" w:tentative="1">
      <w:start w:val="1"/>
      <w:numFmt w:val="lowerRoman"/>
      <w:lvlText w:val="%6."/>
      <w:lvlJc w:val="right"/>
      <w:pPr>
        <w:ind w:left="4301" w:hanging="180"/>
      </w:pPr>
    </w:lvl>
    <w:lvl w:ilvl="6" w:tplc="0409000F" w:tentative="1">
      <w:start w:val="1"/>
      <w:numFmt w:val="decimal"/>
      <w:lvlText w:val="%7."/>
      <w:lvlJc w:val="left"/>
      <w:pPr>
        <w:ind w:left="5021" w:hanging="360"/>
      </w:pPr>
    </w:lvl>
    <w:lvl w:ilvl="7" w:tplc="04090019" w:tentative="1">
      <w:start w:val="1"/>
      <w:numFmt w:val="lowerLetter"/>
      <w:lvlText w:val="%8."/>
      <w:lvlJc w:val="left"/>
      <w:pPr>
        <w:ind w:left="5741" w:hanging="360"/>
      </w:pPr>
    </w:lvl>
    <w:lvl w:ilvl="8" w:tplc="0409001B" w:tentative="1">
      <w:start w:val="1"/>
      <w:numFmt w:val="lowerRoman"/>
      <w:lvlText w:val="%9."/>
      <w:lvlJc w:val="right"/>
      <w:pPr>
        <w:ind w:left="6461" w:hanging="180"/>
      </w:pPr>
    </w:lvl>
  </w:abstractNum>
  <w:abstractNum w:abstractNumId="6" w15:restartNumberingAfterBreak="0">
    <w:nsid w:val="790E6387"/>
    <w:multiLevelType w:val="hybridMultilevel"/>
    <w:tmpl w:val="090C69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43704586">
    <w:abstractNumId w:val="2"/>
  </w:num>
  <w:num w:numId="2" w16cid:durableId="6583097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55997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792403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57736401">
    <w:abstractNumId w:val="2"/>
  </w:num>
  <w:num w:numId="6" w16cid:durableId="16396072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561540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71385463">
    <w:abstractNumId w:val="0"/>
  </w:num>
  <w:num w:numId="9" w16cid:durableId="164272717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9594308">
    <w:abstractNumId w:val="2"/>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71927722">
    <w:abstractNumId w:val="1"/>
  </w:num>
  <w:num w:numId="12" w16cid:durableId="913586678">
    <w:abstractNumId w:val="6"/>
  </w:num>
  <w:num w:numId="13" w16cid:durableId="1917128881">
    <w:abstractNumId w:val="5"/>
  </w:num>
  <w:num w:numId="14" w16cid:durableId="20674096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37400409">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rawingGridVerticalSpacing w:val="127"/>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AF5"/>
    <w:rsid w:val="0000027C"/>
    <w:rsid w:val="00004A2D"/>
    <w:rsid w:val="000062C4"/>
    <w:rsid w:val="00012995"/>
    <w:rsid w:val="00012E85"/>
    <w:rsid w:val="0001389D"/>
    <w:rsid w:val="000140F8"/>
    <w:rsid w:val="00014195"/>
    <w:rsid w:val="000158C5"/>
    <w:rsid w:val="000168DA"/>
    <w:rsid w:val="00017868"/>
    <w:rsid w:val="00020500"/>
    <w:rsid w:val="0002205B"/>
    <w:rsid w:val="00022D00"/>
    <w:rsid w:val="00024277"/>
    <w:rsid w:val="00027B49"/>
    <w:rsid w:val="00030895"/>
    <w:rsid w:val="000310B5"/>
    <w:rsid w:val="00031895"/>
    <w:rsid w:val="00034B5E"/>
    <w:rsid w:val="000359A9"/>
    <w:rsid w:val="00037A49"/>
    <w:rsid w:val="0004368E"/>
    <w:rsid w:val="000504D7"/>
    <w:rsid w:val="000509DA"/>
    <w:rsid w:val="00051DA9"/>
    <w:rsid w:val="00057DA5"/>
    <w:rsid w:val="0006293B"/>
    <w:rsid w:val="00063D34"/>
    <w:rsid w:val="00065698"/>
    <w:rsid w:val="00067200"/>
    <w:rsid w:val="00072C22"/>
    <w:rsid w:val="000733E9"/>
    <w:rsid w:val="00082C19"/>
    <w:rsid w:val="0009088A"/>
    <w:rsid w:val="00092450"/>
    <w:rsid w:val="0009523C"/>
    <w:rsid w:val="0009798A"/>
    <w:rsid w:val="000A1E63"/>
    <w:rsid w:val="000A5857"/>
    <w:rsid w:val="000A7896"/>
    <w:rsid w:val="000B05BB"/>
    <w:rsid w:val="000B162F"/>
    <w:rsid w:val="000B33D8"/>
    <w:rsid w:val="000B411B"/>
    <w:rsid w:val="000C3433"/>
    <w:rsid w:val="000C3D9B"/>
    <w:rsid w:val="000C669E"/>
    <w:rsid w:val="000D1D7A"/>
    <w:rsid w:val="000D3574"/>
    <w:rsid w:val="000D70BB"/>
    <w:rsid w:val="000D7827"/>
    <w:rsid w:val="000E13C4"/>
    <w:rsid w:val="000E1818"/>
    <w:rsid w:val="000E3766"/>
    <w:rsid w:val="000E4915"/>
    <w:rsid w:val="000F04D0"/>
    <w:rsid w:val="000F2DAB"/>
    <w:rsid w:val="000F3BFE"/>
    <w:rsid w:val="000F47E2"/>
    <w:rsid w:val="000F702A"/>
    <w:rsid w:val="00100CD6"/>
    <w:rsid w:val="00104A07"/>
    <w:rsid w:val="00107933"/>
    <w:rsid w:val="001117C4"/>
    <w:rsid w:val="00111ADD"/>
    <w:rsid w:val="00112B04"/>
    <w:rsid w:val="00113829"/>
    <w:rsid w:val="00115674"/>
    <w:rsid w:val="001168F5"/>
    <w:rsid w:val="00116A66"/>
    <w:rsid w:val="00122B8D"/>
    <w:rsid w:val="00123FB9"/>
    <w:rsid w:val="001258AE"/>
    <w:rsid w:val="0013013E"/>
    <w:rsid w:val="001301CD"/>
    <w:rsid w:val="001309B2"/>
    <w:rsid w:val="00132892"/>
    <w:rsid w:val="00132C60"/>
    <w:rsid w:val="00135E72"/>
    <w:rsid w:val="00140D40"/>
    <w:rsid w:val="00142CFD"/>
    <w:rsid w:val="0014328F"/>
    <w:rsid w:val="0014443C"/>
    <w:rsid w:val="001448EE"/>
    <w:rsid w:val="001458E7"/>
    <w:rsid w:val="0014630F"/>
    <w:rsid w:val="001468AE"/>
    <w:rsid w:val="00152263"/>
    <w:rsid w:val="001528E8"/>
    <w:rsid w:val="001552BA"/>
    <w:rsid w:val="0016006E"/>
    <w:rsid w:val="00164EEC"/>
    <w:rsid w:val="0016617A"/>
    <w:rsid w:val="00167260"/>
    <w:rsid w:val="001674AF"/>
    <w:rsid w:val="00167BF9"/>
    <w:rsid w:val="00171F74"/>
    <w:rsid w:val="00172FB2"/>
    <w:rsid w:val="00173E93"/>
    <w:rsid w:val="00174AA0"/>
    <w:rsid w:val="00174D4C"/>
    <w:rsid w:val="0017655C"/>
    <w:rsid w:val="00183F5D"/>
    <w:rsid w:val="001855AC"/>
    <w:rsid w:val="0018790E"/>
    <w:rsid w:val="001904C3"/>
    <w:rsid w:val="001915AC"/>
    <w:rsid w:val="00195D75"/>
    <w:rsid w:val="001A27BE"/>
    <w:rsid w:val="001A3A20"/>
    <w:rsid w:val="001A40A0"/>
    <w:rsid w:val="001A4435"/>
    <w:rsid w:val="001A49F8"/>
    <w:rsid w:val="001B3154"/>
    <w:rsid w:val="001B3D85"/>
    <w:rsid w:val="001B3D9F"/>
    <w:rsid w:val="001B61CD"/>
    <w:rsid w:val="001C1768"/>
    <w:rsid w:val="001C17A0"/>
    <w:rsid w:val="001C381E"/>
    <w:rsid w:val="001D092B"/>
    <w:rsid w:val="001D0AA0"/>
    <w:rsid w:val="001D3788"/>
    <w:rsid w:val="001D4BB5"/>
    <w:rsid w:val="001D4C0F"/>
    <w:rsid w:val="001D52BF"/>
    <w:rsid w:val="001D73A3"/>
    <w:rsid w:val="001D7ACF"/>
    <w:rsid w:val="001E0E08"/>
    <w:rsid w:val="001E3467"/>
    <w:rsid w:val="001E365E"/>
    <w:rsid w:val="001E5EF6"/>
    <w:rsid w:val="001E6C71"/>
    <w:rsid w:val="001F15AD"/>
    <w:rsid w:val="001F40AE"/>
    <w:rsid w:val="001F5B19"/>
    <w:rsid w:val="001F5D63"/>
    <w:rsid w:val="00200F31"/>
    <w:rsid w:val="002037A2"/>
    <w:rsid w:val="0020559F"/>
    <w:rsid w:val="0021000E"/>
    <w:rsid w:val="00211574"/>
    <w:rsid w:val="00212064"/>
    <w:rsid w:val="00217C4D"/>
    <w:rsid w:val="0022074D"/>
    <w:rsid w:val="002214A4"/>
    <w:rsid w:val="0022523B"/>
    <w:rsid w:val="00227F7A"/>
    <w:rsid w:val="00230581"/>
    <w:rsid w:val="00232E88"/>
    <w:rsid w:val="00232EAA"/>
    <w:rsid w:val="00236C5B"/>
    <w:rsid w:val="00240C09"/>
    <w:rsid w:val="002421E8"/>
    <w:rsid w:val="00244856"/>
    <w:rsid w:val="00244D26"/>
    <w:rsid w:val="00245992"/>
    <w:rsid w:val="00245EC2"/>
    <w:rsid w:val="002469CF"/>
    <w:rsid w:val="002504EE"/>
    <w:rsid w:val="002505D3"/>
    <w:rsid w:val="00250CB5"/>
    <w:rsid w:val="00254AAF"/>
    <w:rsid w:val="0025628B"/>
    <w:rsid w:val="00257D48"/>
    <w:rsid w:val="00266E55"/>
    <w:rsid w:val="002676B7"/>
    <w:rsid w:val="00270FE3"/>
    <w:rsid w:val="002718DD"/>
    <w:rsid w:val="0027425D"/>
    <w:rsid w:val="00275E5D"/>
    <w:rsid w:val="002806B4"/>
    <w:rsid w:val="00281359"/>
    <w:rsid w:val="00282312"/>
    <w:rsid w:val="00282770"/>
    <w:rsid w:val="0028566D"/>
    <w:rsid w:val="00290FFF"/>
    <w:rsid w:val="00292FC8"/>
    <w:rsid w:val="0029339C"/>
    <w:rsid w:val="00294EBF"/>
    <w:rsid w:val="00295564"/>
    <w:rsid w:val="0029584B"/>
    <w:rsid w:val="00295A53"/>
    <w:rsid w:val="00295CF8"/>
    <w:rsid w:val="00297BE8"/>
    <w:rsid w:val="002A0064"/>
    <w:rsid w:val="002A2299"/>
    <w:rsid w:val="002A2DF8"/>
    <w:rsid w:val="002A40E7"/>
    <w:rsid w:val="002A7F78"/>
    <w:rsid w:val="002B0648"/>
    <w:rsid w:val="002B4321"/>
    <w:rsid w:val="002B590C"/>
    <w:rsid w:val="002C0394"/>
    <w:rsid w:val="002C092D"/>
    <w:rsid w:val="002C0A8A"/>
    <w:rsid w:val="002C0E7B"/>
    <w:rsid w:val="002C11C0"/>
    <w:rsid w:val="002C28CA"/>
    <w:rsid w:val="002C2C59"/>
    <w:rsid w:val="002C4370"/>
    <w:rsid w:val="002C553F"/>
    <w:rsid w:val="002C64F6"/>
    <w:rsid w:val="002D0FE5"/>
    <w:rsid w:val="002D18AE"/>
    <w:rsid w:val="002E021B"/>
    <w:rsid w:val="002E2763"/>
    <w:rsid w:val="002E28C7"/>
    <w:rsid w:val="002E3A84"/>
    <w:rsid w:val="002E609F"/>
    <w:rsid w:val="002E79B4"/>
    <w:rsid w:val="002F396A"/>
    <w:rsid w:val="002F70DB"/>
    <w:rsid w:val="00301BFC"/>
    <w:rsid w:val="00306430"/>
    <w:rsid w:val="003074BF"/>
    <w:rsid w:val="00307D94"/>
    <w:rsid w:val="00307FB2"/>
    <w:rsid w:val="0031008D"/>
    <w:rsid w:val="00311421"/>
    <w:rsid w:val="00314F5A"/>
    <w:rsid w:val="003159D9"/>
    <w:rsid w:val="00315B0A"/>
    <w:rsid w:val="00315B0E"/>
    <w:rsid w:val="003172FB"/>
    <w:rsid w:val="003222E3"/>
    <w:rsid w:val="00325D04"/>
    <w:rsid w:val="00325E14"/>
    <w:rsid w:val="00331C65"/>
    <w:rsid w:val="00334A91"/>
    <w:rsid w:val="003376E0"/>
    <w:rsid w:val="00341BF5"/>
    <w:rsid w:val="003465C7"/>
    <w:rsid w:val="00346F1A"/>
    <w:rsid w:val="0035091E"/>
    <w:rsid w:val="00351D1F"/>
    <w:rsid w:val="00354870"/>
    <w:rsid w:val="003560BD"/>
    <w:rsid w:val="0036050C"/>
    <w:rsid w:val="00363AA0"/>
    <w:rsid w:val="003665CD"/>
    <w:rsid w:val="00366D7D"/>
    <w:rsid w:val="003712F5"/>
    <w:rsid w:val="003721A1"/>
    <w:rsid w:val="00372FF8"/>
    <w:rsid w:val="00373E63"/>
    <w:rsid w:val="00376C4E"/>
    <w:rsid w:val="0037709B"/>
    <w:rsid w:val="00385D33"/>
    <w:rsid w:val="0039128A"/>
    <w:rsid w:val="00391B93"/>
    <w:rsid w:val="00393B9A"/>
    <w:rsid w:val="00395DE3"/>
    <w:rsid w:val="003965BC"/>
    <w:rsid w:val="003A0BA3"/>
    <w:rsid w:val="003A21A1"/>
    <w:rsid w:val="003A4D43"/>
    <w:rsid w:val="003A5358"/>
    <w:rsid w:val="003A6736"/>
    <w:rsid w:val="003B1712"/>
    <w:rsid w:val="003B4E8C"/>
    <w:rsid w:val="003B574F"/>
    <w:rsid w:val="003B7C3E"/>
    <w:rsid w:val="003C0A2B"/>
    <w:rsid w:val="003C0C60"/>
    <w:rsid w:val="003C309A"/>
    <w:rsid w:val="003C3C8C"/>
    <w:rsid w:val="003C593B"/>
    <w:rsid w:val="003D01B1"/>
    <w:rsid w:val="003D1374"/>
    <w:rsid w:val="003D4573"/>
    <w:rsid w:val="003D46E5"/>
    <w:rsid w:val="003D585F"/>
    <w:rsid w:val="003D5DB7"/>
    <w:rsid w:val="003D71F8"/>
    <w:rsid w:val="003E07FC"/>
    <w:rsid w:val="003E2C4F"/>
    <w:rsid w:val="003E2DE3"/>
    <w:rsid w:val="003F150B"/>
    <w:rsid w:val="003F67A9"/>
    <w:rsid w:val="003F6DCA"/>
    <w:rsid w:val="003F7367"/>
    <w:rsid w:val="004000E6"/>
    <w:rsid w:val="00404631"/>
    <w:rsid w:val="00411459"/>
    <w:rsid w:val="00411A46"/>
    <w:rsid w:val="00412D6E"/>
    <w:rsid w:val="0041526B"/>
    <w:rsid w:val="00415F03"/>
    <w:rsid w:val="004226ED"/>
    <w:rsid w:val="00425D23"/>
    <w:rsid w:val="00426C1E"/>
    <w:rsid w:val="004340A5"/>
    <w:rsid w:val="0043639F"/>
    <w:rsid w:val="004366DB"/>
    <w:rsid w:val="00440FEE"/>
    <w:rsid w:val="0044269B"/>
    <w:rsid w:val="0044398D"/>
    <w:rsid w:val="00443D5F"/>
    <w:rsid w:val="00444DEB"/>
    <w:rsid w:val="00444FD0"/>
    <w:rsid w:val="00446093"/>
    <w:rsid w:val="004514F2"/>
    <w:rsid w:val="00453F3B"/>
    <w:rsid w:val="0045495A"/>
    <w:rsid w:val="004557AE"/>
    <w:rsid w:val="0045633F"/>
    <w:rsid w:val="00460B6B"/>
    <w:rsid w:val="004610A5"/>
    <w:rsid w:val="00462505"/>
    <w:rsid w:val="00463E31"/>
    <w:rsid w:val="00465581"/>
    <w:rsid w:val="00470EE4"/>
    <w:rsid w:val="0047178D"/>
    <w:rsid w:val="00472AB6"/>
    <w:rsid w:val="00473210"/>
    <w:rsid w:val="00477B92"/>
    <w:rsid w:val="004819D0"/>
    <w:rsid w:val="004844ED"/>
    <w:rsid w:val="00486E88"/>
    <w:rsid w:val="0049153A"/>
    <w:rsid w:val="004920DB"/>
    <w:rsid w:val="00492679"/>
    <w:rsid w:val="00493F26"/>
    <w:rsid w:val="00494B9F"/>
    <w:rsid w:val="00497C06"/>
    <w:rsid w:val="004A0138"/>
    <w:rsid w:val="004A080B"/>
    <w:rsid w:val="004A246E"/>
    <w:rsid w:val="004A32C6"/>
    <w:rsid w:val="004A346F"/>
    <w:rsid w:val="004A3BD8"/>
    <w:rsid w:val="004A3EC8"/>
    <w:rsid w:val="004A4CEC"/>
    <w:rsid w:val="004A5E39"/>
    <w:rsid w:val="004B0B83"/>
    <w:rsid w:val="004B0DED"/>
    <w:rsid w:val="004B29DD"/>
    <w:rsid w:val="004B388C"/>
    <w:rsid w:val="004B7E61"/>
    <w:rsid w:val="004C02A3"/>
    <w:rsid w:val="004C04F0"/>
    <w:rsid w:val="004C27B7"/>
    <w:rsid w:val="004C2874"/>
    <w:rsid w:val="004C29DB"/>
    <w:rsid w:val="004C2EB6"/>
    <w:rsid w:val="004C4474"/>
    <w:rsid w:val="004C48B6"/>
    <w:rsid w:val="004C4D07"/>
    <w:rsid w:val="004D1A70"/>
    <w:rsid w:val="004D282B"/>
    <w:rsid w:val="004D2FEB"/>
    <w:rsid w:val="004D339C"/>
    <w:rsid w:val="004D3484"/>
    <w:rsid w:val="004D62DD"/>
    <w:rsid w:val="004D6BA5"/>
    <w:rsid w:val="004E2EA7"/>
    <w:rsid w:val="004E3357"/>
    <w:rsid w:val="004E69F3"/>
    <w:rsid w:val="004E6E43"/>
    <w:rsid w:val="004F2D3B"/>
    <w:rsid w:val="004F3FAB"/>
    <w:rsid w:val="004F45B4"/>
    <w:rsid w:val="004F5E8D"/>
    <w:rsid w:val="004F7B5F"/>
    <w:rsid w:val="004F7FE4"/>
    <w:rsid w:val="00501CC9"/>
    <w:rsid w:val="00502004"/>
    <w:rsid w:val="00503182"/>
    <w:rsid w:val="00510C07"/>
    <w:rsid w:val="00512D94"/>
    <w:rsid w:val="0051490A"/>
    <w:rsid w:val="00515C96"/>
    <w:rsid w:val="00515F45"/>
    <w:rsid w:val="005161CA"/>
    <w:rsid w:val="005222F9"/>
    <w:rsid w:val="00523D9C"/>
    <w:rsid w:val="00526974"/>
    <w:rsid w:val="00527A98"/>
    <w:rsid w:val="00527E5B"/>
    <w:rsid w:val="00532F68"/>
    <w:rsid w:val="005409DD"/>
    <w:rsid w:val="00540FF2"/>
    <w:rsid w:val="00541BCC"/>
    <w:rsid w:val="00543BBE"/>
    <w:rsid w:val="0054450E"/>
    <w:rsid w:val="00544CBC"/>
    <w:rsid w:val="00551AF0"/>
    <w:rsid w:val="00552327"/>
    <w:rsid w:val="00553044"/>
    <w:rsid w:val="005549F5"/>
    <w:rsid w:val="00554E99"/>
    <w:rsid w:val="00556CA8"/>
    <w:rsid w:val="00564B76"/>
    <w:rsid w:val="00564F92"/>
    <w:rsid w:val="005657A6"/>
    <w:rsid w:val="005679AB"/>
    <w:rsid w:val="00571CEC"/>
    <w:rsid w:val="0058138B"/>
    <w:rsid w:val="0058268B"/>
    <w:rsid w:val="00584985"/>
    <w:rsid w:val="0058550F"/>
    <w:rsid w:val="0058632E"/>
    <w:rsid w:val="00586787"/>
    <w:rsid w:val="00590108"/>
    <w:rsid w:val="00592D63"/>
    <w:rsid w:val="00595502"/>
    <w:rsid w:val="005A1F57"/>
    <w:rsid w:val="005A7A5C"/>
    <w:rsid w:val="005B6DF1"/>
    <w:rsid w:val="005C30B4"/>
    <w:rsid w:val="005D517D"/>
    <w:rsid w:val="005D6C2A"/>
    <w:rsid w:val="005D7E0E"/>
    <w:rsid w:val="005E0D17"/>
    <w:rsid w:val="005E220A"/>
    <w:rsid w:val="005E7D33"/>
    <w:rsid w:val="005F0F5E"/>
    <w:rsid w:val="006025CB"/>
    <w:rsid w:val="00606C2B"/>
    <w:rsid w:val="00607370"/>
    <w:rsid w:val="00607E81"/>
    <w:rsid w:val="006107E3"/>
    <w:rsid w:val="00610822"/>
    <w:rsid w:val="00612AE9"/>
    <w:rsid w:val="0061718B"/>
    <w:rsid w:val="0062630A"/>
    <w:rsid w:val="006272FB"/>
    <w:rsid w:val="006310CB"/>
    <w:rsid w:val="00634894"/>
    <w:rsid w:val="00635B26"/>
    <w:rsid w:val="006405A0"/>
    <w:rsid w:val="00641CEB"/>
    <w:rsid w:val="00643CE0"/>
    <w:rsid w:val="00645236"/>
    <w:rsid w:val="00646F2A"/>
    <w:rsid w:val="006500BA"/>
    <w:rsid w:val="00651BF9"/>
    <w:rsid w:val="00654252"/>
    <w:rsid w:val="00655BBC"/>
    <w:rsid w:val="00657AE8"/>
    <w:rsid w:val="00661D3E"/>
    <w:rsid w:val="00664A51"/>
    <w:rsid w:val="0067109C"/>
    <w:rsid w:val="00672C1F"/>
    <w:rsid w:val="00682436"/>
    <w:rsid w:val="00682744"/>
    <w:rsid w:val="00682891"/>
    <w:rsid w:val="00682D85"/>
    <w:rsid w:val="00682E9E"/>
    <w:rsid w:val="00685E96"/>
    <w:rsid w:val="00687896"/>
    <w:rsid w:val="006929F1"/>
    <w:rsid w:val="00692E2F"/>
    <w:rsid w:val="00695CC5"/>
    <w:rsid w:val="006A025E"/>
    <w:rsid w:val="006A12EB"/>
    <w:rsid w:val="006A62C3"/>
    <w:rsid w:val="006B09E3"/>
    <w:rsid w:val="006B2EE1"/>
    <w:rsid w:val="006C050F"/>
    <w:rsid w:val="006C1D89"/>
    <w:rsid w:val="006C3581"/>
    <w:rsid w:val="006C70E5"/>
    <w:rsid w:val="006C71D5"/>
    <w:rsid w:val="006C7A53"/>
    <w:rsid w:val="006C7F82"/>
    <w:rsid w:val="006D07F8"/>
    <w:rsid w:val="006D0B69"/>
    <w:rsid w:val="006D210D"/>
    <w:rsid w:val="006D25C6"/>
    <w:rsid w:val="006D331D"/>
    <w:rsid w:val="006D59E1"/>
    <w:rsid w:val="006D7BB0"/>
    <w:rsid w:val="006E2C06"/>
    <w:rsid w:val="006E5D28"/>
    <w:rsid w:val="006F0345"/>
    <w:rsid w:val="006F095B"/>
    <w:rsid w:val="006F5060"/>
    <w:rsid w:val="0070058F"/>
    <w:rsid w:val="00702786"/>
    <w:rsid w:val="007049B9"/>
    <w:rsid w:val="007049DC"/>
    <w:rsid w:val="00715A2C"/>
    <w:rsid w:val="007260A7"/>
    <w:rsid w:val="00726AF6"/>
    <w:rsid w:val="0072774A"/>
    <w:rsid w:val="00730F87"/>
    <w:rsid w:val="007364C3"/>
    <w:rsid w:val="00736B5D"/>
    <w:rsid w:val="00741052"/>
    <w:rsid w:val="00747710"/>
    <w:rsid w:val="007525A2"/>
    <w:rsid w:val="00754B53"/>
    <w:rsid w:val="00757B98"/>
    <w:rsid w:val="007629B4"/>
    <w:rsid w:val="0076365E"/>
    <w:rsid w:val="00773653"/>
    <w:rsid w:val="00774B6E"/>
    <w:rsid w:val="00774C97"/>
    <w:rsid w:val="00780304"/>
    <w:rsid w:val="00783E2F"/>
    <w:rsid w:val="00790C52"/>
    <w:rsid w:val="00793319"/>
    <w:rsid w:val="007942F3"/>
    <w:rsid w:val="00795C44"/>
    <w:rsid w:val="007974BA"/>
    <w:rsid w:val="007979FA"/>
    <w:rsid w:val="007A0A2F"/>
    <w:rsid w:val="007A35CA"/>
    <w:rsid w:val="007A3B24"/>
    <w:rsid w:val="007A5AC1"/>
    <w:rsid w:val="007A624D"/>
    <w:rsid w:val="007B259C"/>
    <w:rsid w:val="007B62ED"/>
    <w:rsid w:val="007C0B42"/>
    <w:rsid w:val="007C1AF5"/>
    <w:rsid w:val="007C31E2"/>
    <w:rsid w:val="007C57A7"/>
    <w:rsid w:val="007C5E59"/>
    <w:rsid w:val="007C6107"/>
    <w:rsid w:val="007D23CB"/>
    <w:rsid w:val="007D2BAD"/>
    <w:rsid w:val="007D4ADE"/>
    <w:rsid w:val="007D50D7"/>
    <w:rsid w:val="007D5348"/>
    <w:rsid w:val="007E0B1A"/>
    <w:rsid w:val="007E4952"/>
    <w:rsid w:val="007E6B2A"/>
    <w:rsid w:val="007F0390"/>
    <w:rsid w:val="007F0CEE"/>
    <w:rsid w:val="007F5F73"/>
    <w:rsid w:val="007F7F9C"/>
    <w:rsid w:val="00805A60"/>
    <w:rsid w:val="00807764"/>
    <w:rsid w:val="008116E2"/>
    <w:rsid w:val="0081400F"/>
    <w:rsid w:val="0081401F"/>
    <w:rsid w:val="008156B4"/>
    <w:rsid w:val="008170F0"/>
    <w:rsid w:val="0082079B"/>
    <w:rsid w:val="00821F3A"/>
    <w:rsid w:val="008224C9"/>
    <w:rsid w:val="00823888"/>
    <w:rsid w:val="0082484D"/>
    <w:rsid w:val="00824A75"/>
    <w:rsid w:val="00835DC9"/>
    <w:rsid w:val="00837013"/>
    <w:rsid w:val="00837398"/>
    <w:rsid w:val="0083798F"/>
    <w:rsid w:val="008400F2"/>
    <w:rsid w:val="00844533"/>
    <w:rsid w:val="008455EF"/>
    <w:rsid w:val="00847416"/>
    <w:rsid w:val="0084753F"/>
    <w:rsid w:val="00854FC9"/>
    <w:rsid w:val="00862C63"/>
    <w:rsid w:val="00863D0E"/>
    <w:rsid w:val="00880040"/>
    <w:rsid w:val="008844D3"/>
    <w:rsid w:val="00892613"/>
    <w:rsid w:val="0089329F"/>
    <w:rsid w:val="0089349D"/>
    <w:rsid w:val="008949C3"/>
    <w:rsid w:val="0089683C"/>
    <w:rsid w:val="00896B82"/>
    <w:rsid w:val="008A1CA1"/>
    <w:rsid w:val="008A6676"/>
    <w:rsid w:val="008B268A"/>
    <w:rsid w:val="008B5121"/>
    <w:rsid w:val="008B64DB"/>
    <w:rsid w:val="008B69AB"/>
    <w:rsid w:val="008C57B6"/>
    <w:rsid w:val="008C6DD3"/>
    <w:rsid w:val="008D0716"/>
    <w:rsid w:val="008D5B96"/>
    <w:rsid w:val="008D74E0"/>
    <w:rsid w:val="008E0A21"/>
    <w:rsid w:val="008E0F93"/>
    <w:rsid w:val="008E1F09"/>
    <w:rsid w:val="008E25A3"/>
    <w:rsid w:val="008E3DEF"/>
    <w:rsid w:val="008F2920"/>
    <w:rsid w:val="008F40E4"/>
    <w:rsid w:val="008F46AC"/>
    <w:rsid w:val="008F5BAA"/>
    <w:rsid w:val="008F5C11"/>
    <w:rsid w:val="008F5F84"/>
    <w:rsid w:val="008F720A"/>
    <w:rsid w:val="008F7586"/>
    <w:rsid w:val="008F7A7B"/>
    <w:rsid w:val="008F7EA6"/>
    <w:rsid w:val="009023DD"/>
    <w:rsid w:val="00902A14"/>
    <w:rsid w:val="00903D02"/>
    <w:rsid w:val="0090476F"/>
    <w:rsid w:val="00905610"/>
    <w:rsid w:val="0090792C"/>
    <w:rsid w:val="009112A5"/>
    <w:rsid w:val="009220FB"/>
    <w:rsid w:val="00922794"/>
    <w:rsid w:val="00926462"/>
    <w:rsid w:val="00927B30"/>
    <w:rsid w:val="00930C53"/>
    <w:rsid w:val="00931972"/>
    <w:rsid w:val="00933D23"/>
    <w:rsid w:val="00937080"/>
    <w:rsid w:val="009435B3"/>
    <w:rsid w:val="009460E8"/>
    <w:rsid w:val="00946893"/>
    <w:rsid w:val="00950F81"/>
    <w:rsid w:val="00951B87"/>
    <w:rsid w:val="00951F80"/>
    <w:rsid w:val="009549D0"/>
    <w:rsid w:val="00957B3A"/>
    <w:rsid w:val="0097108B"/>
    <w:rsid w:val="00972832"/>
    <w:rsid w:val="00977B61"/>
    <w:rsid w:val="00983AEA"/>
    <w:rsid w:val="00984435"/>
    <w:rsid w:val="00985FDA"/>
    <w:rsid w:val="00991F32"/>
    <w:rsid w:val="009945CE"/>
    <w:rsid w:val="0099484C"/>
    <w:rsid w:val="00994F0D"/>
    <w:rsid w:val="00995C1A"/>
    <w:rsid w:val="009968F2"/>
    <w:rsid w:val="009976BB"/>
    <w:rsid w:val="009B2133"/>
    <w:rsid w:val="009B548F"/>
    <w:rsid w:val="009D35C2"/>
    <w:rsid w:val="009E4CF3"/>
    <w:rsid w:val="009E5710"/>
    <w:rsid w:val="009E67EC"/>
    <w:rsid w:val="009E7D34"/>
    <w:rsid w:val="009F2AEA"/>
    <w:rsid w:val="009F35DD"/>
    <w:rsid w:val="009F4CE2"/>
    <w:rsid w:val="009F62F7"/>
    <w:rsid w:val="009F67D2"/>
    <w:rsid w:val="009F67F7"/>
    <w:rsid w:val="00A00766"/>
    <w:rsid w:val="00A02BB5"/>
    <w:rsid w:val="00A05E97"/>
    <w:rsid w:val="00A06220"/>
    <w:rsid w:val="00A06E36"/>
    <w:rsid w:val="00A07166"/>
    <w:rsid w:val="00A0763B"/>
    <w:rsid w:val="00A12037"/>
    <w:rsid w:val="00A1307C"/>
    <w:rsid w:val="00A13B0F"/>
    <w:rsid w:val="00A147DB"/>
    <w:rsid w:val="00A15BC6"/>
    <w:rsid w:val="00A1608B"/>
    <w:rsid w:val="00A16C6A"/>
    <w:rsid w:val="00A16E0E"/>
    <w:rsid w:val="00A22DA0"/>
    <w:rsid w:val="00A23BC8"/>
    <w:rsid w:val="00A2424D"/>
    <w:rsid w:val="00A25FE6"/>
    <w:rsid w:val="00A3431E"/>
    <w:rsid w:val="00A43B9B"/>
    <w:rsid w:val="00A44933"/>
    <w:rsid w:val="00A51B52"/>
    <w:rsid w:val="00A51CA4"/>
    <w:rsid w:val="00A51CF0"/>
    <w:rsid w:val="00A53F6B"/>
    <w:rsid w:val="00A55CCF"/>
    <w:rsid w:val="00A60A7B"/>
    <w:rsid w:val="00A623BE"/>
    <w:rsid w:val="00A64026"/>
    <w:rsid w:val="00A70B43"/>
    <w:rsid w:val="00A70ECD"/>
    <w:rsid w:val="00A73425"/>
    <w:rsid w:val="00A73971"/>
    <w:rsid w:val="00A73A46"/>
    <w:rsid w:val="00A74923"/>
    <w:rsid w:val="00A74F88"/>
    <w:rsid w:val="00A80FED"/>
    <w:rsid w:val="00A833C0"/>
    <w:rsid w:val="00A87477"/>
    <w:rsid w:val="00A97014"/>
    <w:rsid w:val="00AA0813"/>
    <w:rsid w:val="00AA1182"/>
    <w:rsid w:val="00AA4F84"/>
    <w:rsid w:val="00AB60A1"/>
    <w:rsid w:val="00AB686A"/>
    <w:rsid w:val="00AB7E4E"/>
    <w:rsid w:val="00AC144D"/>
    <w:rsid w:val="00AC2BEB"/>
    <w:rsid w:val="00AC5249"/>
    <w:rsid w:val="00AC5A64"/>
    <w:rsid w:val="00AC6698"/>
    <w:rsid w:val="00AC6ED6"/>
    <w:rsid w:val="00AD2DCA"/>
    <w:rsid w:val="00AD36A0"/>
    <w:rsid w:val="00AD4ADA"/>
    <w:rsid w:val="00AD7925"/>
    <w:rsid w:val="00AE0BFE"/>
    <w:rsid w:val="00AE1267"/>
    <w:rsid w:val="00AE39E7"/>
    <w:rsid w:val="00AF0C14"/>
    <w:rsid w:val="00AF3714"/>
    <w:rsid w:val="00AF3CA2"/>
    <w:rsid w:val="00AF5B34"/>
    <w:rsid w:val="00AF61DF"/>
    <w:rsid w:val="00AF74A7"/>
    <w:rsid w:val="00B000F1"/>
    <w:rsid w:val="00B022D4"/>
    <w:rsid w:val="00B055E3"/>
    <w:rsid w:val="00B07A6F"/>
    <w:rsid w:val="00B10AFA"/>
    <w:rsid w:val="00B11FC9"/>
    <w:rsid w:val="00B127F6"/>
    <w:rsid w:val="00B13D46"/>
    <w:rsid w:val="00B14AAE"/>
    <w:rsid w:val="00B203E5"/>
    <w:rsid w:val="00B21DC6"/>
    <w:rsid w:val="00B22437"/>
    <w:rsid w:val="00B2330B"/>
    <w:rsid w:val="00B23BCA"/>
    <w:rsid w:val="00B2530E"/>
    <w:rsid w:val="00B27029"/>
    <w:rsid w:val="00B273FA"/>
    <w:rsid w:val="00B27F52"/>
    <w:rsid w:val="00B30085"/>
    <w:rsid w:val="00B301AD"/>
    <w:rsid w:val="00B31132"/>
    <w:rsid w:val="00B318EE"/>
    <w:rsid w:val="00B3673E"/>
    <w:rsid w:val="00B40944"/>
    <w:rsid w:val="00B4109C"/>
    <w:rsid w:val="00B43F4E"/>
    <w:rsid w:val="00B56311"/>
    <w:rsid w:val="00B57333"/>
    <w:rsid w:val="00B57682"/>
    <w:rsid w:val="00B604A2"/>
    <w:rsid w:val="00B6331B"/>
    <w:rsid w:val="00B63A4E"/>
    <w:rsid w:val="00B6545C"/>
    <w:rsid w:val="00B65E22"/>
    <w:rsid w:val="00B70562"/>
    <w:rsid w:val="00B70E7C"/>
    <w:rsid w:val="00B72A1E"/>
    <w:rsid w:val="00B750DB"/>
    <w:rsid w:val="00B75F1C"/>
    <w:rsid w:val="00B84289"/>
    <w:rsid w:val="00B85ED1"/>
    <w:rsid w:val="00B901B9"/>
    <w:rsid w:val="00B92D5A"/>
    <w:rsid w:val="00B9417D"/>
    <w:rsid w:val="00BA5AD7"/>
    <w:rsid w:val="00BB16F7"/>
    <w:rsid w:val="00BB2476"/>
    <w:rsid w:val="00BB3AA5"/>
    <w:rsid w:val="00BC24FC"/>
    <w:rsid w:val="00BC73AB"/>
    <w:rsid w:val="00BD028C"/>
    <w:rsid w:val="00BD18E1"/>
    <w:rsid w:val="00BD1D3A"/>
    <w:rsid w:val="00BD2169"/>
    <w:rsid w:val="00BD2AD6"/>
    <w:rsid w:val="00BD5ADA"/>
    <w:rsid w:val="00BE1417"/>
    <w:rsid w:val="00BF1916"/>
    <w:rsid w:val="00BF3599"/>
    <w:rsid w:val="00BF69CE"/>
    <w:rsid w:val="00BF6B07"/>
    <w:rsid w:val="00BF6CAD"/>
    <w:rsid w:val="00C04FAB"/>
    <w:rsid w:val="00C0652C"/>
    <w:rsid w:val="00C06A8A"/>
    <w:rsid w:val="00C075C8"/>
    <w:rsid w:val="00C07E2D"/>
    <w:rsid w:val="00C1089D"/>
    <w:rsid w:val="00C10C03"/>
    <w:rsid w:val="00C146CB"/>
    <w:rsid w:val="00C172D1"/>
    <w:rsid w:val="00C17B90"/>
    <w:rsid w:val="00C20B67"/>
    <w:rsid w:val="00C22DAC"/>
    <w:rsid w:val="00C22E05"/>
    <w:rsid w:val="00C23DF1"/>
    <w:rsid w:val="00C2482D"/>
    <w:rsid w:val="00C269F9"/>
    <w:rsid w:val="00C30C2E"/>
    <w:rsid w:val="00C32F25"/>
    <w:rsid w:val="00C35455"/>
    <w:rsid w:val="00C35574"/>
    <w:rsid w:val="00C42632"/>
    <w:rsid w:val="00C44C2C"/>
    <w:rsid w:val="00C51AFF"/>
    <w:rsid w:val="00C54B35"/>
    <w:rsid w:val="00C54C86"/>
    <w:rsid w:val="00C54E2E"/>
    <w:rsid w:val="00C54E99"/>
    <w:rsid w:val="00C55FAC"/>
    <w:rsid w:val="00C56132"/>
    <w:rsid w:val="00C565BB"/>
    <w:rsid w:val="00C614A1"/>
    <w:rsid w:val="00C62088"/>
    <w:rsid w:val="00C63905"/>
    <w:rsid w:val="00C64D5A"/>
    <w:rsid w:val="00C65322"/>
    <w:rsid w:val="00C66692"/>
    <w:rsid w:val="00C66803"/>
    <w:rsid w:val="00C67BAE"/>
    <w:rsid w:val="00C75638"/>
    <w:rsid w:val="00C75C24"/>
    <w:rsid w:val="00C93D19"/>
    <w:rsid w:val="00C965C1"/>
    <w:rsid w:val="00C96A52"/>
    <w:rsid w:val="00C97F89"/>
    <w:rsid w:val="00CA1136"/>
    <w:rsid w:val="00CA2F95"/>
    <w:rsid w:val="00CA4A86"/>
    <w:rsid w:val="00CA77AE"/>
    <w:rsid w:val="00CB108A"/>
    <w:rsid w:val="00CB7B86"/>
    <w:rsid w:val="00CC0E06"/>
    <w:rsid w:val="00CC6013"/>
    <w:rsid w:val="00CC74D3"/>
    <w:rsid w:val="00CD7814"/>
    <w:rsid w:val="00CE296A"/>
    <w:rsid w:val="00CE3451"/>
    <w:rsid w:val="00CE4972"/>
    <w:rsid w:val="00CE63A4"/>
    <w:rsid w:val="00CF05AC"/>
    <w:rsid w:val="00CF1977"/>
    <w:rsid w:val="00D00D72"/>
    <w:rsid w:val="00D00F85"/>
    <w:rsid w:val="00D066B2"/>
    <w:rsid w:val="00D06755"/>
    <w:rsid w:val="00D10C7D"/>
    <w:rsid w:val="00D1522C"/>
    <w:rsid w:val="00D16AA4"/>
    <w:rsid w:val="00D21493"/>
    <w:rsid w:val="00D214BF"/>
    <w:rsid w:val="00D21C28"/>
    <w:rsid w:val="00D25E97"/>
    <w:rsid w:val="00D273A0"/>
    <w:rsid w:val="00D276E1"/>
    <w:rsid w:val="00D3121E"/>
    <w:rsid w:val="00D3136B"/>
    <w:rsid w:val="00D314A8"/>
    <w:rsid w:val="00D31778"/>
    <w:rsid w:val="00D33CA3"/>
    <w:rsid w:val="00D36A9E"/>
    <w:rsid w:val="00D37464"/>
    <w:rsid w:val="00D41EEE"/>
    <w:rsid w:val="00D42CD8"/>
    <w:rsid w:val="00D437A8"/>
    <w:rsid w:val="00D43A5C"/>
    <w:rsid w:val="00D45F32"/>
    <w:rsid w:val="00D467C2"/>
    <w:rsid w:val="00D47997"/>
    <w:rsid w:val="00D511B1"/>
    <w:rsid w:val="00D64F38"/>
    <w:rsid w:val="00D66B99"/>
    <w:rsid w:val="00D66D9A"/>
    <w:rsid w:val="00D674D2"/>
    <w:rsid w:val="00D72708"/>
    <w:rsid w:val="00D752AB"/>
    <w:rsid w:val="00D75A10"/>
    <w:rsid w:val="00D76F34"/>
    <w:rsid w:val="00D76F9E"/>
    <w:rsid w:val="00D81BEF"/>
    <w:rsid w:val="00D9532C"/>
    <w:rsid w:val="00D971FC"/>
    <w:rsid w:val="00DA3722"/>
    <w:rsid w:val="00DA3BF3"/>
    <w:rsid w:val="00DB14AE"/>
    <w:rsid w:val="00DB17A5"/>
    <w:rsid w:val="00DB470E"/>
    <w:rsid w:val="00DC4D7A"/>
    <w:rsid w:val="00DC56F4"/>
    <w:rsid w:val="00DD0731"/>
    <w:rsid w:val="00DD3E93"/>
    <w:rsid w:val="00DD4514"/>
    <w:rsid w:val="00DD4ADC"/>
    <w:rsid w:val="00DD4B27"/>
    <w:rsid w:val="00DD6EC1"/>
    <w:rsid w:val="00DE2510"/>
    <w:rsid w:val="00DE430C"/>
    <w:rsid w:val="00DE4E4C"/>
    <w:rsid w:val="00DE7F89"/>
    <w:rsid w:val="00DF2299"/>
    <w:rsid w:val="00E113A5"/>
    <w:rsid w:val="00E1177D"/>
    <w:rsid w:val="00E1262C"/>
    <w:rsid w:val="00E15CA4"/>
    <w:rsid w:val="00E212CC"/>
    <w:rsid w:val="00E26F89"/>
    <w:rsid w:val="00E270D5"/>
    <w:rsid w:val="00E2773C"/>
    <w:rsid w:val="00E2794B"/>
    <w:rsid w:val="00E30F42"/>
    <w:rsid w:val="00E35825"/>
    <w:rsid w:val="00E36A89"/>
    <w:rsid w:val="00E40C82"/>
    <w:rsid w:val="00E414B2"/>
    <w:rsid w:val="00E42FB4"/>
    <w:rsid w:val="00E45067"/>
    <w:rsid w:val="00E4564D"/>
    <w:rsid w:val="00E47832"/>
    <w:rsid w:val="00E50868"/>
    <w:rsid w:val="00E54B90"/>
    <w:rsid w:val="00E55D75"/>
    <w:rsid w:val="00E57066"/>
    <w:rsid w:val="00E57CB9"/>
    <w:rsid w:val="00E57FE0"/>
    <w:rsid w:val="00E6103E"/>
    <w:rsid w:val="00E61B07"/>
    <w:rsid w:val="00E64F27"/>
    <w:rsid w:val="00E65ADC"/>
    <w:rsid w:val="00E67060"/>
    <w:rsid w:val="00E6789D"/>
    <w:rsid w:val="00E720B9"/>
    <w:rsid w:val="00E732D8"/>
    <w:rsid w:val="00E7461C"/>
    <w:rsid w:val="00E74895"/>
    <w:rsid w:val="00E75303"/>
    <w:rsid w:val="00E762AA"/>
    <w:rsid w:val="00E762F3"/>
    <w:rsid w:val="00E8121C"/>
    <w:rsid w:val="00E83E38"/>
    <w:rsid w:val="00E86F01"/>
    <w:rsid w:val="00E90560"/>
    <w:rsid w:val="00E92762"/>
    <w:rsid w:val="00E92D57"/>
    <w:rsid w:val="00E95652"/>
    <w:rsid w:val="00EA23A5"/>
    <w:rsid w:val="00EA7D1F"/>
    <w:rsid w:val="00EB006E"/>
    <w:rsid w:val="00EB1B13"/>
    <w:rsid w:val="00EB32DC"/>
    <w:rsid w:val="00EB3E44"/>
    <w:rsid w:val="00EB510B"/>
    <w:rsid w:val="00EB57A5"/>
    <w:rsid w:val="00EB6F31"/>
    <w:rsid w:val="00EB7B4D"/>
    <w:rsid w:val="00EC0078"/>
    <w:rsid w:val="00EC11A7"/>
    <w:rsid w:val="00EC158E"/>
    <w:rsid w:val="00EC1850"/>
    <w:rsid w:val="00EC327E"/>
    <w:rsid w:val="00EC45D1"/>
    <w:rsid w:val="00EC4C99"/>
    <w:rsid w:val="00EC5682"/>
    <w:rsid w:val="00EC56CB"/>
    <w:rsid w:val="00ED005E"/>
    <w:rsid w:val="00ED10D5"/>
    <w:rsid w:val="00ED68C9"/>
    <w:rsid w:val="00EE0146"/>
    <w:rsid w:val="00EE366C"/>
    <w:rsid w:val="00EE3B7A"/>
    <w:rsid w:val="00EF1463"/>
    <w:rsid w:val="00EF64FB"/>
    <w:rsid w:val="00F02F72"/>
    <w:rsid w:val="00F04FFA"/>
    <w:rsid w:val="00F10DA2"/>
    <w:rsid w:val="00F174A5"/>
    <w:rsid w:val="00F31E2A"/>
    <w:rsid w:val="00F3266F"/>
    <w:rsid w:val="00F34152"/>
    <w:rsid w:val="00F40C78"/>
    <w:rsid w:val="00F4414C"/>
    <w:rsid w:val="00F44318"/>
    <w:rsid w:val="00F443DF"/>
    <w:rsid w:val="00F51871"/>
    <w:rsid w:val="00F53EC7"/>
    <w:rsid w:val="00F5462E"/>
    <w:rsid w:val="00F566F4"/>
    <w:rsid w:val="00F60CC1"/>
    <w:rsid w:val="00F614E7"/>
    <w:rsid w:val="00F6447C"/>
    <w:rsid w:val="00F74567"/>
    <w:rsid w:val="00F75B3A"/>
    <w:rsid w:val="00F76FE5"/>
    <w:rsid w:val="00F80AFC"/>
    <w:rsid w:val="00F81F31"/>
    <w:rsid w:val="00F8336D"/>
    <w:rsid w:val="00F850D9"/>
    <w:rsid w:val="00F85D65"/>
    <w:rsid w:val="00F86679"/>
    <w:rsid w:val="00F87ADF"/>
    <w:rsid w:val="00F925E1"/>
    <w:rsid w:val="00F92D52"/>
    <w:rsid w:val="00F97037"/>
    <w:rsid w:val="00F975A2"/>
    <w:rsid w:val="00FA0D1E"/>
    <w:rsid w:val="00FA1576"/>
    <w:rsid w:val="00FA6BD6"/>
    <w:rsid w:val="00FA7F68"/>
    <w:rsid w:val="00FB23B0"/>
    <w:rsid w:val="00FB23B4"/>
    <w:rsid w:val="00FB29C8"/>
    <w:rsid w:val="00FB4AB7"/>
    <w:rsid w:val="00FB5E0E"/>
    <w:rsid w:val="00FB7258"/>
    <w:rsid w:val="00FC105E"/>
    <w:rsid w:val="00FC3BDA"/>
    <w:rsid w:val="00FD0007"/>
    <w:rsid w:val="00FD4259"/>
    <w:rsid w:val="00FD54EB"/>
    <w:rsid w:val="00FD7A34"/>
    <w:rsid w:val="00FE0DBE"/>
    <w:rsid w:val="00FE2F0F"/>
    <w:rsid w:val="00FE58CD"/>
    <w:rsid w:val="00FE75D5"/>
    <w:rsid w:val="00FE7794"/>
    <w:rsid w:val="00FE792F"/>
    <w:rsid w:val="00FF5525"/>
    <w:rsid w:val="0A44C5D8"/>
    <w:rsid w:val="11CB22C3"/>
    <w:rsid w:val="1246C57F"/>
    <w:rsid w:val="15C91D80"/>
    <w:rsid w:val="2758C4D3"/>
    <w:rsid w:val="56F345DA"/>
    <w:rsid w:val="5C19ABC4"/>
    <w:rsid w:val="66E913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98D996"/>
  <w15:chartTrackingRefBased/>
  <w15:docId w15:val="{5ACC2C74-6162-4C48-866A-CA40CFF6A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widowControl w:val="0"/>
      <w:autoSpaceDE w:val="0"/>
      <w:autoSpaceDN w:val="0"/>
      <w:adjustRightInd w:val="0"/>
    </w:pPr>
  </w:style>
  <w:style w:type="paragraph" w:styleId="Heading1">
    <w:name w:val="heading 1"/>
    <w:basedOn w:val="Normal"/>
    <w:next w:val="Normal"/>
    <w:pPr>
      <w:keepNext/>
      <w:autoSpaceDE/>
      <w:autoSpaceDN/>
      <w:adjustRightInd/>
      <w:jc w:val="center"/>
      <w:outlineLvl w:val="0"/>
    </w:pPr>
    <w:rPr>
      <w:b/>
      <w:snapToGrid w:val="0"/>
      <w:kern w:val="28"/>
      <w:szCs w:val="20"/>
    </w:rPr>
  </w:style>
  <w:style w:type="paragraph" w:styleId="Heading2">
    <w:name w:val="heading 2"/>
    <w:basedOn w:val="Normal"/>
    <w:next w:val="Normal"/>
    <w:link w:val="Heading2Char"/>
    <w:pPr>
      <w:keepNext/>
      <w:autoSpaceDE/>
      <w:autoSpaceDN/>
      <w:adjustRightInd/>
      <w:jc w:val="center"/>
      <w:outlineLvl w:val="1"/>
    </w:pPr>
    <w:rPr>
      <w:b/>
      <w:snapToGrid w:val="0"/>
      <w:szCs w:val="20"/>
    </w:rPr>
  </w:style>
  <w:style w:type="paragraph" w:styleId="Heading3">
    <w:name w:val="heading 3"/>
    <w:basedOn w:val="Normal"/>
    <w:next w:val="Normal"/>
    <w:pPr>
      <w:tabs>
        <w:tab w:val="left" w:pos="1526"/>
      </w:tabs>
      <w:spacing w:before="120"/>
      <w:ind w:left="720"/>
      <w:jc w:val="center"/>
      <w:outlineLvl w:val="2"/>
    </w:pPr>
    <w:rPr>
      <w:b/>
      <w:snapToGrid w:val="0"/>
      <w:szCs w:val="20"/>
    </w:rPr>
  </w:style>
  <w:style w:type="paragraph" w:styleId="Heading4">
    <w:name w:val="heading 4"/>
    <w:basedOn w:val="Normal"/>
    <w:next w:val="Normal"/>
    <w:pPr>
      <w:keepNext/>
      <w:ind w:left="1080"/>
      <w:outlineLvl w:val="3"/>
    </w:pPr>
    <w:rPr>
      <w:b/>
    </w:rPr>
  </w:style>
  <w:style w:type="paragraph" w:styleId="Heading5">
    <w:name w:val="heading 5"/>
    <w:basedOn w:val="Normal"/>
    <w:next w:val="Normal"/>
    <w:pPr>
      <w:keepNext/>
      <w:outlineLvl w:val="4"/>
    </w:pPr>
    <w:rPr>
      <w:b/>
    </w:rPr>
  </w:style>
  <w:style w:type="paragraph" w:styleId="Heading6">
    <w:name w:val="heading 6"/>
    <w:basedOn w:val="Normal"/>
    <w:next w:val="Normal"/>
    <w:pPr>
      <w:spacing w:before="120" w:after="60"/>
      <w:outlineLvl w:val="5"/>
    </w:pPr>
    <w:rPr>
      <w:b/>
    </w:rPr>
  </w:style>
  <w:style w:type="paragraph" w:styleId="Heading7">
    <w:name w:val="heading 7"/>
    <w:basedOn w:val="Normal"/>
    <w:next w:val="Normal"/>
    <w:pPr>
      <w:spacing w:after="60"/>
      <w:outlineLvl w:val="6"/>
    </w:pPr>
    <w:rPr>
      <w:b/>
    </w:rPr>
  </w:style>
  <w:style w:type="paragraph" w:styleId="Heading8">
    <w:name w:val="heading 8"/>
    <w:basedOn w:val="Normal"/>
    <w:next w:val="Normal"/>
    <w:pPr>
      <w:keepNext/>
      <w:jc w:val="center"/>
      <w:outlineLvl w:val="7"/>
    </w:pPr>
    <w:rPr>
      <w:b/>
      <w:bCs/>
    </w:rPr>
  </w:style>
  <w:style w:type="paragraph" w:styleId="Heading9">
    <w:name w:val="heading 9"/>
    <w:basedOn w:val="Normal"/>
    <w:next w:val="Normal"/>
    <w:pPr>
      <w:keepNext/>
      <w:jc w:val="center"/>
      <w:outlineLvl w:val="8"/>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pPr>
      <w:autoSpaceDE/>
      <w:autoSpaceDN/>
      <w:adjustRightInd/>
      <w:jc w:val="center"/>
    </w:pPr>
    <w:rPr>
      <w:b/>
      <w:snapToGrid w:val="0"/>
      <w:sz w:val="28"/>
      <w:szCs w:val="20"/>
    </w:rPr>
  </w:style>
  <w:style w:type="paragraph" w:customStyle="1" w:styleId="Level5">
    <w:name w:val="Level 5"/>
    <w:link w:val="Level5Char"/>
    <w:rsid w:val="00CE3451"/>
    <w:pPr>
      <w:spacing w:before="240"/>
    </w:pPr>
  </w:style>
  <w:style w:type="paragraph" w:customStyle="1" w:styleId="Body">
    <w:name w:val="Body"/>
    <w:pPr>
      <w:ind w:left="720"/>
    </w:pPr>
  </w:style>
  <w:style w:type="paragraph" w:customStyle="1" w:styleId="Level6">
    <w:name w:val="Level 6"/>
    <w:link w:val="Level6Char"/>
    <w:pPr>
      <w:tabs>
        <w:tab w:val="left" w:pos="6480"/>
      </w:tabs>
      <w:spacing w:before="240"/>
    </w:pPr>
  </w:style>
  <w:style w:type="paragraph" w:styleId="Header">
    <w:name w:val="header"/>
    <w:basedOn w:val="Normal"/>
    <w:link w:val="HeaderChar"/>
    <w:pPr>
      <w:tabs>
        <w:tab w:val="center" w:pos="4320"/>
        <w:tab w:val="right" w:pos="8640"/>
      </w:tabs>
      <w:autoSpaceDE/>
      <w:autoSpaceDN/>
      <w:adjustRightInd/>
      <w:jc w:val="right"/>
    </w:pPr>
    <w:rPr>
      <w:snapToGrid w:val="0"/>
      <w:sz w:val="20"/>
      <w:szCs w:val="20"/>
    </w:rPr>
  </w:style>
  <w:style w:type="paragraph" w:styleId="Footer">
    <w:name w:val="footer"/>
    <w:basedOn w:val="Normal"/>
    <w:link w:val="FooterChar"/>
    <w:uiPriority w:val="99"/>
    <w:pPr>
      <w:tabs>
        <w:tab w:val="center" w:pos="4320"/>
        <w:tab w:val="right" w:pos="8640"/>
      </w:tabs>
      <w:spacing w:before="120"/>
      <w:jc w:val="center"/>
    </w:pPr>
  </w:style>
  <w:style w:type="paragraph" w:customStyle="1" w:styleId="Level1">
    <w:name w:val="Level 1"/>
    <w:link w:val="Level1Char"/>
    <w:rsid w:val="007D50D7"/>
    <w:pPr>
      <w:numPr>
        <w:numId w:val="1"/>
      </w:numPr>
      <w:spacing w:before="240"/>
      <w:outlineLvl w:val="0"/>
    </w:pPr>
  </w:style>
  <w:style w:type="paragraph" w:customStyle="1" w:styleId="Level2">
    <w:name w:val="Level 2"/>
    <w:link w:val="Level2Char"/>
    <w:autoRedefine/>
    <w:rsid w:val="00E4564D"/>
    <w:pPr>
      <w:numPr>
        <w:ilvl w:val="1"/>
        <w:numId w:val="1"/>
      </w:numPr>
      <w:spacing w:before="240"/>
      <w:jc w:val="both"/>
      <w:outlineLvl w:val="1"/>
    </w:pPr>
  </w:style>
  <w:style w:type="character" w:styleId="PageNumber">
    <w:name w:val="page number"/>
    <w:basedOn w:val="DefaultParagraphFont"/>
  </w:style>
  <w:style w:type="paragraph" w:customStyle="1" w:styleId="Header2">
    <w:name w:val="Header 2"/>
    <w:pPr>
      <w:jc w:val="right"/>
    </w:pPr>
    <w:rPr>
      <w:i/>
    </w:rPr>
  </w:style>
  <w:style w:type="paragraph" w:customStyle="1" w:styleId="Level3">
    <w:name w:val="Level 3"/>
    <w:link w:val="Level3Char"/>
    <w:rsid w:val="00CE3451"/>
    <w:pPr>
      <w:spacing w:before="240"/>
      <w:outlineLvl w:val="2"/>
    </w:pPr>
  </w:style>
  <w:style w:type="paragraph" w:customStyle="1" w:styleId="Level4">
    <w:name w:val="Level 4"/>
    <w:basedOn w:val="Level3"/>
    <w:link w:val="Level4Char"/>
    <w:pPr>
      <w:tabs>
        <w:tab w:val="left" w:pos="3600"/>
      </w:tabs>
    </w:pPr>
  </w:style>
  <w:style w:type="character" w:styleId="Hyperlink">
    <w:name w:val="Hyperlink"/>
    <w:uiPriority w:val="99"/>
    <w:rPr>
      <w:color w:val="0000FF"/>
      <w:u w:val="single"/>
    </w:rPr>
  </w:style>
  <w:style w:type="paragraph" w:styleId="TOC1">
    <w:name w:val="toc 1"/>
    <w:basedOn w:val="Normal"/>
    <w:next w:val="Normal"/>
    <w:autoRedefine/>
    <w:uiPriority w:val="39"/>
  </w:style>
  <w:style w:type="paragraph" w:styleId="TOC2">
    <w:name w:val="toc 2"/>
    <w:basedOn w:val="Normal"/>
    <w:next w:val="Normal"/>
    <w:autoRedefine/>
    <w:uiPriority w:val="39"/>
    <w:pPr>
      <w:ind w:left="220"/>
    </w:pPr>
  </w:style>
  <w:style w:type="paragraph" w:styleId="BodyTextIndent">
    <w:name w:val="Body Text Indent"/>
    <w:basedOn w:val="Normal"/>
    <w:pPr>
      <w:ind w:left="1468" w:hanging="748"/>
    </w:pPr>
  </w:style>
  <w:style w:type="paragraph" w:styleId="BodyText">
    <w:name w:val="Body Text"/>
    <w:basedOn w:val="Normal"/>
    <w:rPr>
      <w:color w:val="FF0000"/>
    </w:rPr>
  </w:style>
  <w:style w:type="character" w:styleId="FollowedHyperlink">
    <w:name w:val="FollowedHyperlink"/>
    <w:rPr>
      <w:color w:val="800080"/>
      <w:u w:val="single"/>
    </w:rPr>
  </w:style>
  <w:style w:type="paragraph" w:styleId="TOC3">
    <w:name w:val="toc 3"/>
    <w:basedOn w:val="Normal"/>
    <w:next w:val="Normal"/>
    <w:autoRedefine/>
    <w:semiHidden/>
    <w:pPr>
      <w:ind w:left="440"/>
    </w:pPr>
  </w:style>
  <w:style w:type="paragraph" w:styleId="TOC4">
    <w:name w:val="toc 4"/>
    <w:basedOn w:val="Normal"/>
    <w:next w:val="Normal"/>
    <w:autoRedefine/>
    <w:semiHidden/>
    <w:pPr>
      <w:ind w:left="660"/>
    </w:pPr>
  </w:style>
  <w:style w:type="paragraph" w:styleId="TOC5">
    <w:name w:val="toc 5"/>
    <w:basedOn w:val="Normal"/>
    <w:next w:val="Normal"/>
    <w:autoRedefine/>
    <w:semiHidden/>
    <w:pPr>
      <w:ind w:left="880"/>
    </w:pPr>
  </w:style>
  <w:style w:type="paragraph" w:styleId="TOC6">
    <w:name w:val="toc 6"/>
    <w:basedOn w:val="Normal"/>
    <w:next w:val="Normal"/>
    <w:autoRedefine/>
    <w:semiHidden/>
    <w:pPr>
      <w:ind w:left="1100"/>
    </w:pPr>
  </w:style>
  <w:style w:type="paragraph" w:styleId="TOC7">
    <w:name w:val="toc 7"/>
    <w:basedOn w:val="Normal"/>
    <w:next w:val="Normal"/>
    <w:autoRedefine/>
    <w:semiHidden/>
    <w:pPr>
      <w:ind w:left="1320"/>
    </w:pPr>
  </w:style>
  <w:style w:type="paragraph" w:styleId="TOC8">
    <w:name w:val="toc 8"/>
    <w:basedOn w:val="Normal"/>
    <w:next w:val="Normal"/>
    <w:autoRedefine/>
    <w:semiHidden/>
    <w:pPr>
      <w:ind w:left="1540"/>
    </w:pPr>
  </w:style>
  <w:style w:type="paragraph" w:styleId="TOC9">
    <w:name w:val="toc 9"/>
    <w:basedOn w:val="Normal"/>
    <w:next w:val="Normal"/>
    <w:autoRedefine/>
    <w:semiHidden/>
    <w:pPr>
      <w:ind w:left="1760"/>
    </w:p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alloonText">
    <w:name w:val="Balloon Text"/>
    <w:basedOn w:val="Normal"/>
    <w:semiHidden/>
    <w:rPr>
      <w:rFonts w:ascii="Tahoma" w:hAnsi="Tahoma" w:cs="Tahoma"/>
      <w:sz w:val="16"/>
      <w:szCs w:val="16"/>
    </w:rPr>
  </w:style>
  <w:style w:type="paragraph" w:customStyle="1" w:styleId="Style1">
    <w:name w:val="Style1."/>
    <w:basedOn w:val="Normal"/>
    <w:pPr>
      <w:widowControl/>
      <w:tabs>
        <w:tab w:val="left" w:pos="-720"/>
      </w:tabs>
      <w:autoSpaceDE/>
      <w:autoSpaceDN/>
      <w:adjustRightInd/>
      <w:spacing w:line="240" w:lineRule="atLeast"/>
      <w:ind w:left="1440"/>
    </w:pPr>
    <w:rPr>
      <w:rFonts w:ascii="Times" w:hAnsi="Times"/>
      <w:szCs w:val="20"/>
    </w:rPr>
  </w:style>
  <w:style w:type="paragraph" w:customStyle="1" w:styleId="StyleTOC112pt">
    <w:name w:val="Style TOC 1 + 12 pt"/>
    <w:basedOn w:val="TOC1"/>
  </w:style>
  <w:style w:type="character" w:customStyle="1" w:styleId="FooterChar">
    <w:name w:val="Footer Char"/>
    <w:link w:val="Footer"/>
    <w:uiPriority w:val="99"/>
    <w:rsid w:val="008322F3"/>
    <w:rPr>
      <w:sz w:val="24"/>
      <w:szCs w:val="24"/>
    </w:rPr>
  </w:style>
  <w:style w:type="character" w:customStyle="1" w:styleId="Level2Char">
    <w:name w:val="Level 2 Char"/>
    <w:link w:val="Level2"/>
    <w:locked/>
    <w:rsid w:val="00E4564D"/>
  </w:style>
  <w:style w:type="character" w:customStyle="1" w:styleId="a">
    <w:name w:val="•"/>
    <w:basedOn w:val="DefaultParagraphFont"/>
    <w:uiPriority w:val="99"/>
    <w:rsid w:val="00A25FE6"/>
  </w:style>
  <w:style w:type="character" w:customStyle="1" w:styleId="Level1Char">
    <w:name w:val="Level 1 Char"/>
    <w:link w:val="Level1"/>
    <w:rsid w:val="007D50D7"/>
  </w:style>
  <w:style w:type="paragraph" w:styleId="Revision">
    <w:name w:val="Revision"/>
    <w:hidden/>
    <w:uiPriority w:val="99"/>
    <w:semiHidden/>
    <w:rsid w:val="00502004"/>
    <w:rPr>
      <w:sz w:val="24"/>
      <w:szCs w:val="24"/>
    </w:rPr>
  </w:style>
  <w:style w:type="character" w:styleId="CommentReference">
    <w:name w:val="annotation reference"/>
    <w:basedOn w:val="DefaultParagraphFont"/>
    <w:uiPriority w:val="99"/>
    <w:semiHidden/>
    <w:unhideWhenUsed/>
    <w:rsid w:val="00AB686A"/>
    <w:rPr>
      <w:sz w:val="16"/>
      <w:szCs w:val="16"/>
    </w:rPr>
  </w:style>
  <w:style w:type="paragraph" w:styleId="CommentText">
    <w:name w:val="annotation text"/>
    <w:basedOn w:val="Normal"/>
    <w:link w:val="CommentTextChar"/>
    <w:uiPriority w:val="99"/>
    <w:semiHidden/>
    <w:unhideWhenUsed/>
    <w:rsid w:val="00AB686A"/>
    <w:rPr>
      <w:sz w:val="20"/>
      <w:szCs w:val="20"/>
    </w:rPr>
  </w:style>
  <w:style w:type="character" w:customStyle="1" w:styleId="CommentTextChar">
    <w:name w:val="Comment Text Char"/>
    <w:basedOn w:val="DefaultParagraphFont"/>
    <w:link w:val="CommentText"/>
    <w:uiPriority w:val="99"/>
    <w:semiHidden/>
    <w:rsid w:val="00AB686A"/>
  </w:style>
  <w:style w:type="paragraph" w:styleId="CommentSubject">
    <w:name w:val="annotation subject"/>
    <w:basedOn w:val="CommentText"/>
    <w:next w:val="CommentText"/>
    <w:link w:val="CommentSubjectChar"/>
    <w:uiPriority w:val="99"/>
    <w:semiHidden/>
    <w:unhideWhenUsed/>
    <w:rsid w:val="00AB686A"/>
    <w:rPr>
      <w:b/>
      <w:bCs/>
    </w:rPr>
  </w:style>
  <w:style w:type="character" w:customStyle="1" w:styleId="CommentSubjectChar">
    <w:name w:val="Comment Subject Char"/>
    <w:basedOn w:val="CommentTextChar"/>
    <w:link w:val="CommentSubject"/>
    <w:uiPriority w:val="99"/>
    <w:semiHidden/>
    <w:rsid w:val="00AB686A"/>
    <w:rPr>
      <w:b/>
      <w:bCs/>
    </w:rPr>
  </w:style>
  <w:style w:type="character" w:customStyle="1" w:styleId="HeaderChar">
    <w:name w:val="Header Char"/>
    <w:basedOn w:val="DefaultParagraphFont"/>
    <w:link w:val="Header"/>
    <w:rsid w:val="003665CD"/>
    <w:rPr>
      <w:snapToGrid w:val="0"/>
    </w:rPr>
  </w:style>
  <w:style w:type="character" w:styleId="UnresolvedMention">
    <w:name w:val="Unresolved Mention"/>
    <w:basedOn w:val="DefaultParagraphFont"/>
    <w:uiPriority w:val="99"/>
    <w:semiHidden/>
    <w:unhideWhenUsed/>
    <w:rsid w:val="00B10AFA"/>
    <w:rPr>
      <w:color w:val="605E5C"/>
      <w:shd w:val="clear" w:color="auto" w:fill="E1DFDD"/>
    </w:rPr>
  </w:style>
  <w:style w:type="character" w:styleId="PlaceholderText">
    <w:name w:val="Placeholder Text"/>
    <w:basedOn w:val="DefaultParagraphFont"/>
    <w:uiPriority w:val="99"/>
    <w:semiHidden/>
    <w:rsid w:val="004A246E"/>
    <w:rPr>
      <w:color w:val="808080"/>
    </w:rPr>
  </w:style>
  <w:style w:type="table" w:styleId="TableGrid">
    <w:name w:val="Table Grid"/>
    <w:basedOn w:val="TableNormal"/>
    <w:rsid w:val="00B00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0">
    <w:name w:val="Style1"/>
    <w:basedOn w:val="Level1"/>
    <w:link w:val="Style1Char"/>
    <w:rsid w:val="00295CF8"/>
  </w:style>
  <w:style w:type="character" w:customStyle="1" w:styleId="Style1Char">
    <w:name w:val="Style1 Char"/>
    <w:basedOn w:val="Level1Char"/>
    <w:link w:val="Style10"/>
    <w:rsid w:val="00295CF8"/>
    <w:rPr>
      <w:sz w:val="24"/>
    </w:rPr>
  </w:style>
  <w:style w:type="paragraph" w:styleId="ListParagraph">
    <w:name w:val="List Paragraph"/>
    <w:basedOn w:val="Normal"/>
    <w:uiPriority w:val="34"/>
    <w:qFormat/>
    <w:rsid w:val="00E74895"/>
    <w:pPr>
      <w:ind w:left="720"/>
      <w:contextualSpacing/>
    </w:pPr>
  </w:style>
  <w:style w:type="character" w:customStyle="1" w:styleId="TitleChar">
    <w:name w:val="Title Char"/>
    <w:basedOn w:val="DefaultParagraphFont"/>
    <w:link w:val="Title"/>
    <w:rsid w:val="002F70DB"/>
    <w:rPr>
      <w:b/>
      <w:snapToGrid w:val="0"/>
      <w:sz w:val="28"/>
      <w:szCs w:val="20"/>
    </w:rPr>
  </w:style>
  <w:style w:type="character" w:styleId="SubtleEmphasis">
    <w:name w:val="Subtle Emphasis"/>
    <w:basedOn w:val="DefaultParagraphFont"/>
    <w:uiPriority w:val="19"/>
    <w:rsid w:val="009112A5"/>
    <w:rPr>
      <w:rFonts w:ascii="Arial" w:hAnsi="Arial"/>
      <w:i/>
      <w:iCs/>
      <w:color w:val="404040" w:themeColor="text1" w:themeTint="BF"/>
      <w:sz w:val="22"/>
    </w:rPr>
  </w:style>
  <w:style w:type="paragraph" w:customStyle="1" w:styleId="RFPMAIN">
    <w:name w:val="RFP MAIN"/>
    <w:basedOn w:val="Level1"/>
    <w:link w:val="RFPMAINChar"/>
    <w:rsid w:val="00780304"/>
    <w:pPr>
      <w:jc w:val="both"/>
    </w:pPr>
  </w:style>
  <w:style w:type="character" w:customStyle="1" w:styleId="RFPMAINChar">
    <w:name w:val="RFP MAIN Char"/>
    <w:basedOn w:val="Level1Char"/>
    <w:link w:val="RFPMAIN"/>
    <w:rsid w:val="00780304"/>
  </w:style>
  <w:style w:type="paragraph" w:customStyle="1" w:styleId="RFPMain0">
    <w:name w:val="RFP Main"/>
    <w:basedOn w:val="Level1"/>
    <w:link w:val="RFPMainChar0"/>
    <w:rsid w:val="00B43F4E"/>
    <w:pPr>
      <w:jc w:val="both"/>
    </w:pPr>
  </w:style>
  <w:style w:type="paragraph" w:customStyle="1" w:styleId="RFPStyle2">
    <w:name w:val="RFP Style 2"/>
    <w:basedOn w:val="RFPMain0"/>
    <w:link w:val="RFPStyle2Char"/>
    <w:rsid w:val="00B43F4E"/>
  </w:style>
  <w:style w:type="character" w:customStyle="1" w:styleId="RFPMainChar0">
    <w:name w:val="RFP Main Char"/>
    <w:basedOn w:val="Level1Char"/>
    <w:link w:val="RFPMain0"/>
    <w:rsid w:val="00B43F4E"/>
  </w:style>
  <w:style w:type="paragraph" w:customStyle="1" w:styleId="ClarLevel1">
    <w:name w:val="Clar Level 1"/>
    <w:basedOn w:val="Level1"/>
    <w:link w:val="ClarLevel1Char"/>
    <w:qFormat/>
    <w:rsid w:val="00B27029"/>
    <w:pPr>
      <w:jc w:val="both"/>
    </w:pPr>
  </w:style>
  <w:style w:type="character" w:customStyle="1" w:styleId="RFPStyle2Char">
    <w:name w:val="RFP Style 2 Char"/>
    <w:basedOn w:val="RFPMainChar0"/>
    <w:link w:val="RFPStyle2"/>
    <w:rsid w:val="00B43F4E"/>
  </w:style>
  <w:style w:type="paragraph" w:customStyle="1" w:styleId="RFPLevel2">
    <w:name w:val="RFP Level 2"/>
    <w:basedOn w:val="Level2"/>
    <w:link w:val="RFPLevel2Char"/>
    <w:rsid w:val="0058268B"/>
  </w:style>
  <w:style w:type="character" w:customStyle="1" w:styleId="ClarLevel1Char">
    <w:name w:val="Clar Level 1 Char"/>
    <w:basedOn w:val="Level1Char"/>
    <w:link w:val="ClarLevel1"/>
    <w:rsid w:val="00B27029"/>
  </w:style>
  <w:style w:type="paragraph" w:customStyle="1" w:styleId="RFPLevel30">
    <w:name w:val="RFP Level 3"/>
    <w:basedOn w:val="Level3"/>
    <w:link w:val="RFPLevel3Char"/>
    <w:rsid w:val="00B27029"/>
    <w:pPr>
      <w:tabs>
        <w:tab w:val="num" w:pos="2880"/>
      </w:tabs>
      <w:ind w:left="2880"/>
      <w:jc w:val="both"/>
    </w:pPr>
  </w:style>
  <w:style w:type="character" w:customStyle="1" w:styleId="RFPLevel2Char">
    <w:name w:val="RFP Level 2 Char"/>
    <w:basedOn w:val="Level2Char"/>
    <w:link w:val="RFPLevel2"/>
    <w:rsid w:val="0058268B"/>
  </w:style>
  <w:style w:type="paragraph" w:customStyle="1" w:styleId="RFPLevel40">
    <w:name w:val="RFP Level 4"/>
    <w:basedOn w:val="Level4"/>
    <w:link w:val="RFPLevel4Char"/>
    <w:rsid w:val="00B27029"/>
    <w:pPr>
      <w:tabs>
        <w:tab w:val="clear" w:pos="3600"/>
        <w:tab w:val="left" w:pos="3960"/>
      </w:tabs>
      <w:jc w:val="both"/>
    </w:pPr>
  </w:style>
  <w:style w:type="character" w:customStyle="1" w:styleId="Level3Char">
    <w:name w:val="Level 3 Char"/>
    <w:basedOn w:val="DefaultParagraphFont"/>
    <w:link w:val="Level3"/>
    <w:rsid w:val="00B27029"/>
  </w:style>
  <w:style w:type="character" w:customStyle="1" w:styleId="RFPLevel3Char">
    <w:name w:val="RFP Level 3 Char"/>
    <w:basedOn w:val="Level3Char"/>
    <w:link w:val="RFPLevel30"/>
    <w:rsid w:val="00B27029"/>
  </w:style>
  <w:style w:type="paragraph" w:customStyle="1" w:styleId="ClarBody">
    <w:name w:val="Clar Body"/>
    <w:basedOn w:val="Normal"/>
    <w:link w:val="ClarBodyChar"/>
    <w:qFormat/>
    <w:rsid w:val="000733E9"/>
    <w:pPr>
      <w:spacing w:before="240"/>
      <w:jc w:val="both"/>
    </w:pPr>
  </w:style>
  <w:style w:type="character" w:customStyle="1" w:styleId="Level4Char">
    <w:name w:val="Level 4 Char"/>
    <w:basedOn w:val="Level3Char"/>
    <w:link w:val="Level4"/>
    <w:rsid w:val="00B27029"/>
  </w:style>
  <w:style w:type="character" w:customStyle="1" w:styleId="RFPLevel4Char">
    <w:name w:val="RFP Level 4 Char"/>
    <w:basedOn w:val="Level4Char"/>
    <w:link w:val="RFPLevel40"/>
    <w:rsid w:val="00B27029"/>
  </w:style>
  <w:style w:type="paragraph" w:customStyle="1" w:styleId="RFPTitles">
    <w:name w:val="RFP Titles"/>
    <w:basedOn w:val="Heading2"/>
    <w:link w:val="RFPTitlesChar"/>
    <w:rsid w:val="0022074D"/>
    <w:rPr>
      <w:szCs w:val="22"/>
    </w:rPr>
  </w:style>
  <w:style w:type="character" w:customStyle="1" w:styleId="ClarBodyChar">
    <w:name w:val="Clar Body Char"/>
    <w:basedOn w:val="DefaultParagraphFont"/>
    <w:link w:val="ClarBody"/>
    <w:rsid w:val="000733E9"/>
  </w:style>
  <w:style w:type="paragraph" w:customStyle="1" w:styleId="RFPLevel50">
    <w:name w:val="RFP Level 5"/>
    <w:basedOn w:val="Level5"/>
    <w:link w:val="RFPLevel5Char"/>
    <w:rsid w:val="00B72A1E"/>
    <w:pPr>
      <w:tabs>
        <w:tab w:val="num" w:pos="5130"/>
      </w:tabs>
      <w:ind w:left="5130" w:hanging="1170"/>
      <w:jc w:val="both"/>
    </w:pPr>
  </w:style>
  <w:style w:type="character" w:customStyle="1" w:styleId="Heading2Char">
    <w:name w:val="Heading 2 Char"/>
    <w:basedOn w:val="DefaultParagraphFont"/>
    <w:link w:val="Heading2"/>
    <w:rsid w:val="0022074D"/>
    <w:rPr>
      <w:b/>
      <w:snapToGrid w:val="0"/>
      <w:szCs w:val="20"/>
    </w:rPr>
  </w:style>
  <w:style w:type="character" w:customStyle="1" w:styleId="RFPTitlesChar">
    <w:name w:val="RFP Titles Char"/>
    <w:basedOn w:val="Heading2Char"/>
    <w:link w:val="RFPTitles"/>
    <w:rsid w:val="0022074D"/>
    <w:rPr>
      <w:b/>
      <w:snapToGrid w:val="0"/>
      <w:szCs w:val="20"/>
    </w:rPr>
  </w:style>
  <w:style w:type="character" w:customStyle="1" w:styleId="Level5Char">
    <w:name w:val="Level 5 Char"/>
    <w:basedOn w:val="DefaultParagraphFont"/>
    <w:link w:val="Level5"/>
    <w:rsid w:val="00B72A1E"/>
  </w:style>
  <w:style w:type="character" w:customStyle="1" w:styleId="RFPLevel5Char">
    <w:name w:val="RFP Level 5 Char"/>
    <w:basedOn w:val="Level5Char"/>
    <w:link w:val="RFPLevel50"/>
    <w:rsid w:val="00B72A1E"/>
  </w:style>
  <w:style w:type="paragraph" w:customStyle="1" w:styleId="StdNoSpacing">
    <w:name w:val="Std No Spacing"/>
    <w:basedOn w:val="Normal"/>
    <w:link w:val="StdNoSpacingChar"/>
    <w:qFormat/>
    <w:rsid w:val="00651BF9"/>
    <w:pPr>
      <w:jc w:val="both"/>
    </w:pPr>
  </w:style>
  <w:style w:type="character" w:customStyle="1" w:styleId="StdNoSpacingChar">
    <w:name w:val="Std No Spacing Char"/>
    <w:basedOn w:val="DefaultParagraphFont"/>
    <w:link w:val="StdNoSpacing"/>
    <w:rsid w:val="00651BF9"/>
  </w:style>
  <w:style w:type="paragraph" w:customStyle="1" w:styleId="RFPLevel51">
    <w:name w:val="RFP Level 5."/>
    <w:basedOn w:val="RFPLevel50"/>
    <w:link w:val="RFPLevel5Char0"/>
    <w:rsid w:val="003A4D43"/>
    <w:pPr>
      <w:tabs>
        <w:tab w:val="clear" w:pos="5130"/>
        <w:tab w:val="num" w:pos="5220"/>
      </w:tabs>
      <w:ind w:left="5220" w:hanging="1260"/>
    </w:pPr>
  </w:style>
  <w:style w:type="paragraph" w:customStyle="1" w:styleId="RFPLevel3">
    <w:name w:val="RFP Level 3."/>
    <w:basedOn w:val="Level3"/>
    <w:link w:val="RFPLevel3Char0"/>
    <w:rsid w:val="0058268B"/>
    <w:pPr>
      <w:numPr>
        <w:ilvl w:val="2"/>
        <w:numId w:val="1"/>
      </w:numPr>
      <w:jc w:val="both"/>
    </w:pPr>
  </w:style>
  <w:style w:type="character" w:customStyle="1" w:styleId="RFPLevel5Char0">
    <w:name w:val="RFP Level 5. Char"/>
    <w:basedOn w:val="RFPLevel5Char"/>
    <w:link w:val="RFPLevel51"/>
    <w:rsid w:val="003A4D43"/>
  </w:style>
  <w:style w:type="paragraph" w:customStyle="1" w:styleId="RFPLevel4">
    <w:name w:val="RFP Level 4."/>
    <w:basedOn w:val="Level4"/>
    <w:link w:val="RFPLevel4Char0"/>
    <w:rsid w:val="00FB23B0"/>
    <w:pPr>
      <w:numPr>
        <w:ilvl w:val="3"/>
        <w:numId w:val="1"/>
      </w:numPr>
      <w:tabs>
        <w:tab w:val="clear" w:pos="3600"/>
      </w:tabs>
      <w:jc w:val="both"/>
    </w:pPr>
  </w:style>
  <w:style w:type="character" w:customStyle="1" w:styleId="RFPLevel3Char0">
    <w:name w:val="RFP Level 3. Char"/>
    <w:basedOn w:val="Level3Char"/>
    <w:link w:val="RFPLevel3"/>
    <w:rsid w:val="0058268B"/>
  </w:style>
  <w:style w:type="paragraph" w:customStyle="1" w:styleId="RFPLevel5">
    <w:name w:val="RFP Level 5.."/>
    <w:basedOn w:val="Level5"/>
    <w:link w:val="RFPLevel5Char1"/>
    <w:rsid w:val="0014328F"/>
    <w:pPr>
      <w:numPr>
        <w:ilvl w:val="4"/>
        <w:numId w:val="1"/>
      </w:numPr>
      <w:jc w:val="both"/>
    </w:pPr>
  </w:style>
  <w:style w:type="character" w:customStyle="1" w:styleId="RFPLevel4Char0">
    <w:name w:val="RFP Level 4. Char"/>
    <w:basedOn w:val="Level4Char"/>
    <w:link w:val="RFPLevel4"/>
    <w:rsid w:val="00FB23B0"/>
  </w:style>
  <w:style w:type="character" w:customStyle="1" w:styleId="RFPLevel5Char1">
    <w:name w:val="RFP Level 5.. Char"/>
    <w:basedOn w:val="Level5Char"/>
    <w:link w:val="RFPLevel5"/>
    <w:rsid w:val="0014328F"/>
  </w:style>
  <w:style w:type="paragraph" w:customStyle="1" w:styleId="RFPLevel60">
    <w:name w:val="RFP Level 6"/>
    <w:basedOn w:val="Level6"/>
    <w:link w:val="RFPLevel6Char"/>
    <w:rsid w:val="00266E55"/>
    <w:pPr>
      <w:tabs>
        <w:tab w:val="clear" w:pos="6480"/>
      </w:tabs>
      <w:jc w:val="both"/>
    </w:pPr>
  </w:style>
  <w:style w:type="paragraph" w:customStyle="1" w:styleId="RFPLevel6">
    <w:name w:val="RFP Level 6."/>
    <w:basedOn w:val="RFPLevel60"/>
    <w:link w:val="RFPLevel6Char0"/>
    <w:rsid w:val="00266E55"/>
    <w:pPr>
      <w:numPr>
        <w:ilvl w:val="5"/>
        <w:numId w:val="1"/>
      </w:numPr>
      <w:tabs>
        <w:tab w:val="clear" w:pos="6120"/>
        <w:tab w:val="num" w:pos="6210"/>
      </w:tabs>
      <w:ind w:left="6210" w:hanging="1350"/>
    </w:pPr>
  </w:style>
  <w:style w:type="character" w:customStyle="1" w:styleId="Level6Char">
    <w:name w:val="Level 6 Char"/>
    <w:basedOn w:val="DefaultParagraphFont"/>
    <w:link w:val="Level6"/>
    <w:rsid w:val="00266E55"/>
  </w:style>
  <w:style w:type="character" w:customStyle="1" w:styleId="RFPLevel6Char">
    <w:name w:val="RFP Level 6 Char"/>
    <w:basedOn w:val="Level6Char"/>
    <w:link w:val="RFPLevel60"/>
    <w:rsid w:val="00266E55"/>
  </w:style>
  <w:style w:type="character" w:customStyle="1" w:styleId="RFPLevel6Char0">
    <w:name w:val="RFP Level 6. Char"/>
    <w:basedOn w:val="RFPLevel6Char"/>
    <w:link w:val="RFPLevel6"/>
    <w:rsid w:val="00266E55"/>
  </w:style>
  <w:style w:type="paragraph" w:styleId="MessageHeader">
    <w:name w:val="Message Header"/>
    <w:basedOn w:val="BodyText"/>
    <w:next w:val="Normal"/>
    <w:link w:val="MessageHeaderChar"/>
    <w:unhideWhenUsed/>
    <w:rsid w:val="007D5348"/>
    <w:pPr>
      <w:keepLines/>
      <w:widowControl/>
      <w:tabs>
        <w:tab w:val="left" w:pos="720"/>
      </w:tabs>
      <w:autoSpaceDE/>
      <w:autoSpaceDN/>
      <w:adjustRightInd/>
      <w:spacing w:before="120"/>
      <w:ind w:left="720" w:hanging="720"/>
    </w:pPr>
    <w:rPr>
      <w:rFonts w:ascii="Times New Roman" w:hAnsi="Times New Roman" w:cs="Times New Roman"/>
      <w:color w:val="auto"/>
      <w:spacing w:val="-5"/>
      <w:szCs w:val="20"/>
    </w:rPr>
  </w:style>
  <w:style w:type="character" w:customStyle="1" w:styleId="MessageHeaderChar">
    <w:name w:val="Message Header Char"/>
    <w:basedOn w:val="DefaultParagraphFont"/>
    <w:link w:val="MessageHeader"/>
    <w:rsid w:val="007D5348"/>
    <w:rPr>
      <w:rFonts w:ascii="Times New Roman" w:hAnsi="Times New Roman" w:cs="Times New Roman"/>
      <w:spacing w:val="-5"/>
      <w:szCs w:val="20"/>
    </w:rPr>
  </w:style>
  <w:style w:type="paragraph" w:customStyle="1" w:styleId="MessageHeaderFirst">
    <w:name w:val="Message Header First"/>
    <w:next w:val="Normal"/>
    <w:rsid w:val="007D5348"/>
    <w:pPr>
      <w:tabs>
        <w:tab w:val="left" w:pos="720"/>
      </w:tabs>
      <w:spacing w:before="220"/>
      <w:ind w:left="720" w:hanging="720"/>
    </w:pPr>
    <w:rPr>
      <w:rFonts w:ascii="Times New Roman" w:hAnsi="Times New Roman" w:cs="Times New Roman"/>
      <w:szCs w:val="20"/>
    </w:rPr>
  </w:style>
  <w:style w:type="paragraph" w:customStyle="1" w:styleId="MessageHeaderLast">
    <w:name w:val="Message Header Last"/>
    <w:basedOn w:val="MessageHeader"/>
    <w:next w:val="BodyText"/>
    <w:rsid w:val="007D5348"/>
    <w:pPr>
      <w:pBdr>
        <w:bottom w:val="single" w:sz="6" w:space="15" w:color="auto"/>
      </w:pBdr>
      <w:spacing w:after="320"/>
    </w:pPr>
  </w:style>
  <w:style w:type="character" w:customStyle="1" w:styleId="MessageHeaderLabel">
    <w:name w:val="Message Header Label"/>
    <w:rsid w:val="007D5348"/>
    <w:rPr>
      <w:rFonts w:ascii="Times New Roman" w:hAnsi="Times New Roman" w:cs="Times New Roman" w:hint="default"/>
      <w:b/>
      <w:bCs w:val="0"/>
      <w:spacing w:val="-10"/>
      <w:sz w:val="22"/>
    </w:rPr>
  </w:style>
  <w:style w:type="paragraph" w:customStyle="1" w:styleId="Default">
    <w:name w:val="Default"/>
    <w:rsid w:val="003B7C3E"/>
    <w:pPr>
      <w:autoSpaceDE w:val="0"/>
      <w:autoSpaceDN w:val="0"/>
      <w:adjustRightInd w:val="0"/>
    </w:pPr>
    <w:rPr>
      <w:color w:val="000000"/>
      <w:sz w:val="24"/>
      <w:szCs w:val="24"/>
    </w:rPr>
  </w:style>
  <w:style w:type="paragraph" w:customStyle="1" w:styleId="ClarLevel2">
    <w:name w:val="Clar Level 2"/>
    <w:basedOn w:val="RFPLevel2"/>
    <w:link w:val="ClarLevel2Char"/>
    <w:qFormat/>
    <w:rsid w:val="006F095B"/>
    <w:pPr>
      <w:numPr>
        <w:ilvl w:val="0"/>
        <w:numId w:val="0"/>
      </w:numPr>
      <w:ind w:left="1620" w:hanging="900"/>
    </w:pPr>
  </w:style>
  <w:style w:type="paragraph" w:customStyle="1" w:styleId="ClarLevel3">
    <w:name w:val="Clar Level 3"/>
    <w:basedOn w:val="RFPLevel3"/>
    <w:link w:val="ClarLevel3Char"/>
    <w:qFormat/>
    <w:rsid w:val="006F095B"/>
    <w:pPr>
      <w:numPr>
        <w:ilvl w:val="0"/>
        <w:numId w:val="0"/>
      </w:numPr>
      <w:ind w:left="2610" w:hanging="990"/>
    </w:pPr>
  </w:style>
  <w:style w:type="character" w:customStyle="1" w:styleId="ClarLevel2Char">
    <w:name w:val="Clar Level 2 Char"/>
    <w:basedOn w:val="RFPLevel2Char"/>
    <w:link w:val="ClarLevel2"/>
    <w:rsid w:val="006F095B"/>
  </w:style>
  <w:style w:type="character" w:customStyle="1" w:styleId="ClarLevel3Char">
    <w:name w:val="Clar Level 3 Char"/>
    <w:basedOn w:val="RFPLevel3Char0"/>
    <w:link w:val="ClarLevel3"/>
    <w:rsid w:val="006F095B"/>
  </w:style>
  <w:style w:type="paragraph" w:customStyle="1" w:styleId="pf0">
    <w:name w:val="pf0"/>
    <w:basedOn w:val="Normal"/>
    <w:rsid w:val="000509DA"/>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cf01">
    <w:name w:val="cf01"/>
    <w:basedOn w:val="DefaultParagraphFont"/>
    <w:rsid w:val="000509D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878314">
      <w:bodyDiv w:val="1"/>
      <w:marLeft w:val="0"/>
      <w:marRight w:val="0"/>
      <w:marTop w:val="0"/>
      <w:marBottom w:val="0"/>
      <w:divBdr>
        <w:top w:val="none" w:sz="0" w:space="0" w:color="auto"/>
        <w:left w:val="none" w:sz="0" w:space="0" w:color="auto"/>
        <w:bottom w:val="none" w:sz="0" w:space="0" w:color="auto"/>
        <w:right w:val="none" w:sz="0" w:space="0" w:color="auto"/>
      </w:divBdr>
      <w:divsChild>
        <w:div w:id="1581216187">
          <w:marLeft w:val="0"/>
          <w:marRight w:val="0"/>
          <w:marTop w:val="0"/>
          <w:marBottom w:val="0"/>
          <w:divBdr>
            <w:top w:val="none" w:sz="0" w:space="0" w:color="auto"/>
            <w:left w:val="none" w:sz="0" w:space="0" w:color="auto"/>
            <w:bottom w:val="none" w:sz="0" w:space="0" w:color="auto"/>
            <w:right w:val="none" w:sz="0" w:space="0" w:color="auto"/>
          </w:divBdr>
          <w:divsChild>
            <w:div w:id="1114865248">
              <w:marLeft w:val="0"/>
              <w:marRight w:val="0"/>
              <w:marTop w:val="0"/>
              <w:marBottom w:val="0"/>
              <w:divBdr>
                <w:top w:val="none" w:sz="0" w:space="0" w:color="auto"/>
                <w:left w:val="none" w:sz="0" w:space="0" w:color="auto"/>
                <w:bottom w:val="none" w:sz="0" w:space="0" w:color="auto"/>
                <w:right w:val="none" w:sz="0" w:space="0" w:color="auto"/>
              </w:divBdr>
            </w:div>
          </w:divsChild>
        </w:div>
        <w:div w:id="1257907873">
          <w:marLeft w:val="0"/>
          <w:marRight w:val="0"/>
          <w:marTop w:val="0"/>
          <w:marBottom w:val="0"/>
          <w:divBdr>
            <w:top w:val="none" w:sz="0" w:space="0" w:color="auto"/>
            <w:left w:val="none" w:sz="0" w:space="0" w:color="auto"/>
            <w:bottom w:val="none" w:sz="0" w:space="0" w:color="auto"/>
            <w:right w:val="none" w:sz="0" w:space="0" w:color="auto"/>
          </w:divBdr>
          <w:divsChild>
            <w:div w:id="1084641333">
              <w:marLeft w:val="0"/>
              <w:marRight w:val="0"/>
              <w:marTop w:val="0"/>
              <w:marBottom w:val="0"/>
              <w:divBdr>
                <w:top w:val="none" w:sz="0" w:space="0" w:color="auto"/>
                <w:left w:val="none" w:sz="0" w:space="0" w:color="auto"/>
                <w:bottom w:val="none" w:sz="0" w:space="0" w:color="auto"/>
                <w:right w:val="none" w:sz="0" w:space="0" w:color="auto"/>
              </w:divBdr>
            </w:div>
            <w:div w:id="793211961">
              <w:marLeft w:val="0"/>
              <w:marRight w:val="0"/>
              <w:marTop w:val="0"/>
              <w:marBottom w:val="0"/>
              <w:divBdr>
                <w:top w:val="none" w:sz="0" w:space="0" w:color="auto"/>
                <w:left w:val="none" w:sz="0" w:space="0" w:color="auto"/>
                <w:bottom w:val="none" w:sz="0" w:space="0" w:color="auto"/>
                <w:right w:val="none" w:sz="0" w:space="0" w:color="auto"/>
              </w:divBdr>
            </w:div>
          </w:divsChild>
        </w:div>
        <w:div w:id="1859854463">
          <w:marLeft w:val="0"/>
          <w:marRight w:val="0"/>
          <w:marTop w:val="0"/>
          <w:marBottom w:val="0"/>
          <w:divBdr>
            <w:top w:val="none" w:sz="0" w:space="0" w:color="auto"/>
            <w:left w:val="none" w:sz="0" w:space="0" w:color="auto"/>
            <w:bottom w:val="none" w:sz="0" w:space="0" w:color="auto"/>
            <w:right w:val="none" w:sz="0" w:space="0" w:color="auto"/>
          </w:divBdr>
          <w:divsChild>
            <w:div w:id="2110349018">
              <w:marLeft w:val="0"/>
              <w:marRight w:val="0"/>
              <w:marTop w:val="0"/>
              <w:marBottom w:val="0"/>
              <w:divBdr>
                <w:top w:val="none" w:sz="0" w:space="0" w:color="auto"/>
                <w:left w:val="none" w:sz="0" w:space="0" w:color="auto"/>
                <w:bottom w:val="none" w:sz="0" w:space="0" w:color="auto"/>
                <w:right w:val="none" w:sz="0" w:space="0" w:color="auto"/>
              </w:divBdr>
            </w:div>
          </w:divsChild>
        </w:div>
        <w:div w:id="1835611989">
          <w:marLeft w:val="0"/>
          <w:marRight w:val="0"/>
          <w:marTop w:val="0"/>
          <w:marBottom w:val="0"/>
          <w:divBdr>
            <w:top w:val="none" w:sz="0" w:space="0" w:color="auto"/>
            <w:left w:val="none" w:sz="0" w:space="0" w:color="auto"/>
            <w:bottom w:val="none" w:sz="0" w:space="0" w:color="auto"/>
            <w:right w:val="none" w:sz="0" w:space="0" w:color="auto"/>
          </w:divBdr>
          <w:divsChild>
            <w:div w:id="1200320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502917">
      <w:bodyDiv w:val="1"/>
      <w:marLeft w:val="0"/>
      <w:marRight w:val="0"/>
      <w:marTop w:val="0"/>
      <w:marBottom w:val="0"/>
      <w:divBdr>
        <w:top w:val="none" w:sz="0" w:space="0" w:color="auto"/>
        <w:left w:val="none" w:sz="0" w:space="0" w:color="auto"/>
        <w:bottom w:val="none" w:sz="0" w:space="0" w:color="auto"/>
        <w:right w:val="none" w:sz="0" w:space="0" w:color="auto"/>
      </w:divBdr>
    </w:div>
    <w:div w:id="1049036979">
      <w:bodyDiv w:val="1"/>
      <w:marLeft w:val="0"/>
      <w:marRight w:val="0"/>
      <w:marTop w:val="0"/>
      <w:marBottom w:val="0"/>
      <w:divBdr>
        <w:top w:val="none" w:sz="0" w:space="0" w:color="auto"/>
        <w:left w:val="none" w:sz="0" w:space="0" w:color="auto"/>
        <w:bottom w:val="none" w:sz="0" w:space="0" w:color="auto"/>
        <w:right w:val="none" w:sz="0" w:space="0" w:color="auto"/>
      </w:divBdr>
    </w:div>
    <w:div w:id="1091001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mississippi.org/services/minority/" TargetMode="Externa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dfa.ms.gov/vendors" TargetMode="External"/><Relationship Id="rId2" Type="http://schemas.openxmlformats.org/officeDocument/2006/relationships/customXml" Target="../customXml/item2.xml"/><Relationship Id="rId16" Type="http://schemas.openxmlformats.org/officeDocument/2006/relationships/hyperlink" Target="https://www.its.ms.gov/procurement/rfps-and-sole-sources" TargetMode="External"/><Relationship Id="rId20" Type="http://schemas.openxmlformats.org/officeDocument/2006/relationships/hyperlink" Target="https://www.its.ms.gov/procurement/rfps-and-sole-sourc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its.ms.gov/services/security/prohibited-technolog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msits.sharepoint.com/sites/ITSTemplateLibrary/Templates/Procurement/Vendor%20Clarification%20Request%20Draf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CFE37AABB81442486D10551E4396B4B"/>
        <w:category>
          <w:name w:val="General"/>
          <w:gallery w:val="placeholder"/>
        </w:category>
        <w:types>
          <w:type w:val="bbPlcHdr"/>
        </w:types>
        <w:behaviors>
          <w:behavior w:val="content"/>
        </w:behaviors>
        <w:guid w:val="{83F18017-8D3E-4258-BCD6-F26A5C19D8CA}"/>
      </w:docPartPr>
      <w:docPartBody>
        <w:p w:rsidR="00411459" w:rsidRDefault="00411459">
          <w:pPr>
            <w:pStyle w:val="4CFE37AABB81442486D10551E4396B4B"/>
          </w:pPr>
          <w:r w:rsidRPr="00232E88">
            <w:rPr>
              <w:rStyle w:val="PlaceholderText"/>
              <w:rFonts w:cstheme="minorHAnsi"/>
              <w:color w:val="0000FF"/>
              <w:highlight w:val="green"/>
            </w:rPr>
            <w:t>Click to enter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459"/>
    <w:rsid w:val="0013013E"/>
    <w:rsid w:val="00245992"/>
    <w:rsid w:val="00411459"/>
    <w:rsid w:val="00470B31"/>
    <w:rsid w:val="005D75F6"/>
    <w:rsid w:val="00617E63"/>
    <w:rsid w:val="0072457A"/>
    <w:rsid w:val="00A97014"/>
    <w:rsid w:val="00CB108A"/>
    <w:rsid w:val="00E030A9"/>
    <w:rsid w:val="00F40C78"/>
    <w:rsid w:val="00F5187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CFE37AABB81442486D10551E4396B4B">
    <w:name w:val="4CFE37AABB81442486D10551E4396B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b968145-c3f1-41eb-a395-1e34bee79e2d" xsi:nil="true"/>
    <lcf76f155ced4ddcb4097134ff3c332f xmlns="2ba9052a-6cb2-49c4-a582-c695e6b0ee2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E10CD2D08A194428A19EA10EC334733" ma:contentTypeVersion="15" ma:contentTypeDescription="Create a new document." ma:contentTypeScope="" ma:versionID="5255ec49a5984a66788d224b4abf92de">
  <xsd:schema xmlns:xsd="http://www.w3.org/2001/XMLSchema" xmlns:xs="http://www.w3.org/2001/XMLSchema" xmlns:p="http://schemas.microsoft.com/office/2006/metadata/properties" xmlns:ns2="6b968145-c3f1-41eb-a395-1e34bee79e2d" xmlns:ns3="2ba9052a-6cb2-49c4-a582-c695e6b0ee29" targetNamespace="http://schemas.microsoft.com/office/2006/metadata/properties" ma:root="true" ma:fieldsID="ce2787a5acd8168cd8ea817affe53cd5" ns2:_="" ns3:_="">
    <xsd:import namespace="6b968145-c3f1-41eb-a395-1e34bee79e2d"/>
    <xsd:import namespace="2ba9052a-6cb2-49c4-a582-c695e6b0ee2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DateTaken"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968145-c3f1-41eb-a395-1e34bee79e2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65fcbdec-51f1-4b63-84c9-97478d3c195e}" ma:internalName="TaxCatchAll" ma:showField="CatchAllData" ma:web="6b968145-c3f1-41eb-a395-1e34bee79e2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ba9052a-6cb2-49c4-a582-c695e6b0ee2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398038f-a3c8-4a80-ba33-074b2a4daa8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D5DF61-CAA0-43B9-9333-95075A8C1698}">
  <ds:schemaRefs>
    <ds:schemaRef ds:uri="http://schemas.microsoft.com/office/2006/metadata/properties"/>
    <ds:schemaRef ds:uri="http://schemas.microsoft.com/office/infopath/2007/PartnerControls"/>
    <ds:schemaRef ds:uri="6b968145-c3f1-41eb-a395-1e34bee79e2d"/>
    <ds:schemaRef ds:uri="2ba9052a-6cb2-49c4-a582-c695e6b0ee29"/>
  </ds:schemaRefs>
</ds:datastoreItem>
</file>

<file path=customXml/itemProps2.xml><?xml version="1.0" encoding="utf-8"?>
<ds:datastoreItem xmlns:ds="http://schemas.openxmlformats.org/officeDocument/2006/customXml" ds:itemID="{F2202D49-51B2-49FA-A6A8-1C2D243672C6}">
  <ds:schemaRefs>
    <ds:schemaRef ds:uri="http://schemas.microsoft.com/sharepoint/v3/contenttype/forms"/>
  </ds:schemaRefs>
</ds:datastoreItem>
</file>

<file path=customXml/itemProps3.xml><?xml version="1.0" encoding="utf-8"?>
<ds:datastoreItem xmlns:ds="http://schemas.openxmlformats.org/officeDocument/2006/customXml" ds:itemID="{6AE545E9-BFB3-4E1C-ABDA-40A26FD25B4A}">
  <ds:schemaRefs>
    <ds:schemaRef ds:uri="http://schemas.openxmlformats.org/officeDocument/2006/bibliography"/>
  </ds:schemaRefs>
</ds:datastoreItem>
</file>

<file path=customXml/itemProps4.xml><?xml version="1.0" encoding="utf-8"?>
<ds:datastoreItem xmlns:ds="http://schemas.openxmlformats.org/officeDocument/2006/customXml" ds:itemID="{19BE9132-C71D-4841-BA09-AD1A09D2B4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968145-c3f1-41eb-a395-1e34bee79e2d"/>
    <ds:schemaRef ds:uri="2ba9052a-6cb2-49c4-a582-c695e6b0ee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Vendor%20Clarification%20Request%20Draft</Template>
  <TotalTime>1</TotalTime>
  <Pages>3</Pages>
  <Words>953</Words>
  <Characters>5433</Characters>
  <Application>Microsoft Office Word</Application>
  <DocSecurity>0</DocSecurity>
  <Lines>45</Lines>
  <Paragraphs>12</Paragraphs>
  <ScaleCrop>false</ScaleCrop>
  <Company>Dell Computer Corporation</Company>
  <LinksUpToDate>false</LinksUpToDate>
  <CharactersWithSpaces>6374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Vendor Clarification Request</dc:title>
  <dc:subject/>
  <dc:creator>Evan Thiemann</dc:creator>
  <cp:keywords/>
  <cp:lastModifiedBy>LaTonya Kirkland</cp:lastModifiedBy>
  <cp:revision>2</cp:revision>
  <cp:lastPrinted>2010-11-16T16:33:00Z</cp:lastPrinted>
  <dcterms:created xsi:type="dcterms:W3CDTF">2026-08-11T20:24:00Z</dcterms:created>
  <dcterms:modified xsi:type="dcterms:W3CDTF">2026-08-11T20:24:00Z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debbde1-0e79-4e50-becd-2fb2eb66235c_Enabled">
    <vt:lpwstr>true</vt:lpwstr>
  </property>
  <property fmtid="{D5CDD505-2E9C-101B-9397-08002B2CF9AE}" pid="3" name="MSIP_Label_edebbde1-0e79-4e50-becd-2fb2eb66235c_SetDate">
    <vt:lpwstr>2020-10-30T14:28:48Z</vt:lpwstr>
  </property>
  <property fmtid="{D5CDD505-2E9C-101B-9397-08002B2CF9AE}" pid="4" name="MSIP_Label_edebbde1-0e79-4e50-becd-2fb2eb66235c_Method">
    <vt:lpwstr>Standard</vt:lpwstr>
  </property>
  <property fmtid="{D5CDD505-2E9C-101B-9397-08002B2CF9AE}" pid="5" name="MSIP_Label_edebbde1-0e79-4e50-becd-2fb2eb66235c_Name">
    <vt:lpwstr>edebbde1-0e79-4e50-becd-2fb2eb66235c</vt:lpwstr>
  </property>
  <property fmtid="{D5CDD505-2E9C-101B-9397-08002B2CF9AE}" pid="6" name="MSIP_Label_edebbde1-0e79-4e50-becd-2fb2eb66235c_SiteId">
    <vt:lpwstr>e7bd77f1-3190-440c-a6c6-4ccf9d5f4f4d</vt:lpwstr>
  </property>
  <property fmtid="{D5CDD505-2E9C-101B-9397-08002B2CF9AE}" pid="7" name="MSIP_Label_edebbde1-0e79-4e50-becd-2fb2eb66235c_ActionId">
    <vt:lpwstr>a2d57672-94a8-411c-afb6-6e7c63643d89</vt:lpwstr>
  </property>
  <property fmtid="{D5CDD505-2E9C-101B-9397-08002B2CF9AE}" pid="8" name="MSIP_Label_edebbde1-0e79-4e50-becd-2fb2eb66235c_ContentBits">
    <vt:lpwstr>0</vt:lpwstr>
  </property>
  <property fmtid="{D5CDD505-2E9C-101B-9397-08002B2CF9AE}" pid="9" name="ContentTypeId">
    <vt:lpwstr>0x0101002E10CD2D08A194428A19EA10EC334733</vt:lpwstr>
  </property>
  <property fmtid="{D5CDD505-2E9C-101B-9397-08002B2CF9AE}" pid="10" name="MediaServiceImageTags">
    <vt:lpwstr/>
  </property>
  <property fmtid="{D5CDD505-2E9C-101B-9397-08002B2CF9AE}" pid="11" name="Order">
    <vt:r8>16900</vt:r8>
  </property>
  <property fmtid="{D5CDD505-2E9C-101B-9397-08002B2CF9AE}" pid="12" name="xd_Signature">
    <vt:bool>false</vt:bool>
  </property>
  <property fmtid="{D5CDD505-2E9C-101B-9397-08002B2CF9AE}" pid="13" name="NotetoTeam">
    <vt:lpwstr>Document instruction</vt:lpwstr>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y fmtid="{D5CDD505-2E9C-101B-9397-08002B2CF9AE}" pid="19" name="docLang">
    <vt:lpwstr>en</vt:lpwstr>
  </property>
</Properties>
</file>